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19C2" w14:textId="77777777" w:rsidR="00D17346" w:rsidRPr="00944D54" w:rsidRDefault="00D17346" w:rsidP="00D17346">
      <w:pPr>
        <w:rPr>
          <w:b/>
          <w:bCs/>
          <w:sz w:val="28"/>
          <w:szCs w:val="28"/>
        </w:rPr>
      </w:pPr>
      <w:r>
        <w:rPr>
          <w:b/>
          <w:bCs/>
          <w:sz w:val="28"/>
          <w:szCs w:val="28"/>
        </w:rPr>
        <w:t xml:space="preserve">Update / Change Request </w:t>
      </w:r>
      <w:proofErr w:type="gramStart"/>
      <w:r>
        <w:rPr>
          <w:b/>
          <w:bCs/>
          <w:sz w:val="28"/>
          <w:szCs w:val="28"/>
        </w:rPr>
        <w:t>form</w:t>
      </w:r>
      <w:proofErr w:type="gramEnd"/>
      <w:r w:rsidRPr="00944D54">
        <w:rPr>
          <w:b/>
          <w:bCs/>
          <w:sz w:val="28"/>
          <w:szCs w:val="28"/>
        </w:rPr>
        <w:t xml:space="preserve"> </w:t>
      </w:r>
    </w:p>
    <w:p w14:paraId="0F1EE958" w14:textId="77777777" w:rsidR="00D17346" w:rsidRDefault="00D17346" w:rsidP="00D17346">
      <w:pPr>
        <w:pStyle w:val="ListParagraph"/>
        <w:numPr>
          <w:ilvl w:val="0"/>
          <w:numId w:val="1"/>
        </w:numPr>
        <w:ind w:left="360"/>
        <w:rPr>
          <w:b/>
          <w:bCs/>
        </w:rPr>
      </w:pPr>
      <w:r>
        <w:rPr>
          <w:b/>
          <w:bCs/>
        </w:rPr>
        <w:t>PI name:</w:t>
      </w:r>
    </w:p>
    <w:p w14:paraId="2FEA7B7C" w14:textId="77777777" w:rsidR="00D17346" w:rsidRDefault="00D17346" w:rsidP="00D17346">
      <w:pPr>
        <w:pStyle w:val="ListParagraph"/>
        <w:ind w:left="360"/>
        <w:rPr>
          <w:b/>
          <w:bCs/>
        </w:rPr>
      </w:pPr>
    </w:p>
    <w:p w14:paraId="51901C76" w14:textId="77777777" w:rsidR="00D17346" w:rsidRDefault="00D17346" w:rsidP="00D17346">
      <w:pPr>
        <w:pStyle w:val="ListParagraph"/>
        <w:numPr>
          <w:ilvl w:val="0"/>
          <w:numId w:val="1"/>
        </w:numPr>
        <w:ind w:left="360"/>
        <w:rPr>
          <w:b/>
          <w:bCs/>
        </w:rPr>
      </w:pPr>
      <w:r>
        <w:rPr>
          <w:b/>
          <w:bCs/>
        </w:rPr>
        <w:t>Title of previously approved project:</w:t>
      </w:r>
    </w:p>
    <w:p w14:paraId="20A0C199" w14:textId="77777777" w:rsidR="00D17346" w:rsidRPr="0070186A" w:rsidRDefault="00D17346" w:rsidP="00D17346">
      <w:pPr>
        <w:pStyle w:val="ListParagraph"/>
        <w:rPr>
          <w:b/>
          <w:bCs/>
        </w:rPr>
      </w:pPr>
    </w:p>
    <w:p w14:paraId="522FBF2E" w14:textId="77777777" w:rsidR="00D17346" w:rsidRDefault="00D17346" w:rsidP="00D17346">
      <w:pPr>
        <w:pStyle w:val="ListParagraph"/>
        <w:numPr>
          <w:ilvl w:val="0"/>
          <w:numId w:val="1"/>
        </w:numPr>
        <w:spacing w:after="0"/>
        <w:ind w:left="360"/>
        <w:rPr>
          <w:b/>
          <w:bCs/>
        </w:rPr>
      </w:pPr>
      <w:r w:rsidRPr="0070186A">
        <w:rPr>
          <w:b/>
          <w:bCs/>
        </w:rPr>
        <w:t>Changes to project description:  __________ YES    ______________ NO</w:t>
      </w:r>
    </w:p>
    <w:p w14:paraId="0CC6352F" w14:textId="77777777" w:rsidR="00D17346" w:rsidRDefault="00D17346" w:rsidP="00D17346">
      <w:pPr>
        <w:pStyle w:val="ListParagraph"/>
        <w:numPr>
          <w:ilvl w:val="0"/>
          <w:numId w:val="2"/>
        </w:numPr>
      </w:pPr>
      <w:r w:rsidRPr="00213CB9">
        <w:t xml:space="preserve">Please provide details of any changes </w:t>
      </w:r>
      <w:r>
        <w:t xml:space="preserve">you want to make </w:t>
      </w:r>
      <w:r w:rsidRPr="00213CB9">
        <w:t>to the</w:t>
      </w:r>
      <w:r>
        <w:t xml:space="preserve"> previously</w:t>
      </w:r>
      <w:r w:rsidRPr="00213CB9">
        <w:t xml:space="preserve"> approved project</w:t>
      </w:r>
      <w:r>
        <w:t xml:space="preserve">. </w:t>
      </w:r>
    </w:p>
    <w:p w14:paraId="2AF30E03" w14:textId="77777777" w:rsidR="00D17346" w:rsidRPr="00213CB9" w:rsidRDefault="00D17346" w:rsidP="00D17346">
      <w:pPr>
        <w:pStyle w:val="ListParagraph"/>
        <w:numPr>
          <w:ilvl w:val="0"/>
          <w:numId w:val="2"/>
        </w:numPr>
      </w:pPr>
      <w:r>
        <w:t>These updates should also be made to the relevant sections of your approved application as tracked changes.</w:t>
      </w:r>
    </w:p>
    <w:p w14:paraId="496D5CEF" w14:textId="77777777" w:rsidR="00D17346" w:rsidRDefault="00D17346" w:rsidP="00D17346">
      <w:pPr>
        <w:pStyle w:val="ListParagraph"/>
        <w:ind w:left="360"/>
        <w:rPr>
          <w:b/>
          <w:bCs/>
        </w:rPr>
      </w:pPr>
    </w:p>
    <w:p w14:paraId="0393207C" w14:textId="77777777" w:rsidR="00D17346" w:rsidRDefault="00D17346" w:rsidP="00D17346">
      <w:pPr>
        <w:pStyle w:val="ListParagraph"/>
        <w:numPr>
          <w:ilvl w:val="0"/>
          <w:numId w:val="1"/>
        </w:numPr>
        <w:ind w:left="360"/>
        <w:rPr>
          <w:b/>
          <w:bCs/>
        </w:rPr>
      </w:pPr>
      <w:r>
        <w:rPr>
          <w:b/>
          <w:bCs/>
        </w:rPr>
        <w:t>Changes to data storage and protection plan:  ________ YES   ________NO</w:t>
      </w:r>
    </w:p>
    <w:p w14:paraId="3E51D87D" w14:textId="77777777" w:rsidR="00D17346" w:rsidRDefault="00D17346" w:rsidP="00D17346">
      <w:pPr>
        <w:pStyle w:val="ListParagraph"/>
        <w:numPr>
          <w:ilvl w:val="0"/>
          <w:numId w:val="3"/>
        </w:numPr>
      </w:pPr>
      <w:r w:rsidRPr="00213CB9">
        <w:t>Please provide details of the new data storage and protection plan</w:t>
      </w:r>
      <w:r>
        <w:t>.</w:t>
      </w:r>
    </w:p>
    <w:p w14:paraId="64EB0A06" w14:textId="77777777" w:rsidR="00D17346" w:rsidRDefault="00D17346" w:rsidP="00D17346">
      <w:pPr>
        <w:pStyle w:val="ListParagraph"/>
        <w:numPr>
          <w:ilvl w:val="0"/>
          <w:numId w:val="3"/>
        </w:numPr>
      </w:pPr>
      <w:r>
        <w:t>These updates should also be made to the relevant sections of your approved application as tracked changes.</w:t>
      </w:r>
    </w:p>
    <w:p w14:paraId="27EC877C" w14:textId="77777777" w:rsidR="00D17346" w:rsidRDefault="00D17346" w:rsidP="00D17346">
      <w:pPr>
        <w:pStyle w:val="ListParagraph"/>
        <w:ind w:left="360"/>
      </w:pPr>
    </w:p>
    <w:p w14:paraId="38166AD3" w14:textId="77777777" w:rsidR="00D17346" w:rsidRDefault="00D17346" w:rsidP="00D17346">
      <w:pPr>
        <w:pStyle w:val="ListParagraph"/>
        <w:numPr>
          <w:ilvl w:val="0"/>
          <w:numId w:val="1"/>
        </w:numPr>
        <w:ind w:left="360"/>
        <w:rPr>
          <w:b/>
          <w:bCs/>
        </w:rPr>
      </w:pPr>
      <w:r>
        <w:rPr>
          <w:b/>
          <w:bCs/>
        </w:rPr>
        <w:t>Changes to data files/years requested:  ________ YES   ________NO</w:t>
      </w:r>
    </w:p>
    <w:p w14:paraId="4F0D0521" w14:textId="77777777" w:rsidR="00D17346" w:rsidRDefault="00D17346" w:rsidP="00D17346">
      <w:pPr>
        <w:pStyle w:val="ListParagraph"/>
        <w:numPr>
          <w:ilvl w:val="0"/>
          <w:numId w:val="4"/>
        </w:numPr>
      </w:pPr>
      <w:r>
        <w:t>Please indicate the years of data you already have for each file below, as well as the additional years you are now requesting.</w:t>
      </w:r>
    </w:p>
    <w:p w14:paraId="418AB315" w14:textId="77777777" w:rsidR="00D17346" w:rsidRDefault="00D17346" w:rsidP="00D17346">
      <w:pPr>
        <w:pStyle w:val="ListParagraph"/>
        <w:numPr>
          <w:ilvl w:val="0"/>
          <w:numId w:val="4"/>
        </w:numPr>
      </w:pPr>
      <w:r>
        <w:t xml:space="preserve">These updates should also be made to the list of requested files in your approved application as tracked changes.  </w:t>
      </w:r>
    </w:p>
    <w:p w14:paraId="282F04FF" w14:textId="7C1C4360" w:rsidR="00092A5D" w:rsidRDefault="00D17346" w:rsidP="00D17346">
      <w:pPr>
        <w:pStyle w:val="ListParagraph"/>
      </w:pPr>
      <w:r>
        <w:t xml:space="preserve">A new DUA should be completed and signed that reflects all data for the project, including both the new data requested in the current change request </w:t>
      </w:r>
      <w:r>
        <w:rPr>
          <w:i/>
          <w:iCs/>
        </w:rPr>
        <w:t>and</w:t>
      </w:r>
      <w:r>
        <w:t xml:space="preserve"> data already acquired for the initial application.</w:t>
      </w:r>
    </w:p>
    <w:p w14:paraId="4421D53A" w14:textId="3A98F584" w:rsidR="00092A5D" w:rsidRDefault="00C10B18" w:rsidP="00092A5D">
      <w:r>
        <w:t xml:space="preserve">Complete the </w:t>
      </w:r>
      <w:r w:rsidR="00D17346">
        <w:t>table</w:t>
      </w:r>
      <w:r w:rsidR="00431B16">
        <w:t xml:space="preserve"> on the following pages</w:t>
      </w:r>
      <w:r>
        <w:t>:</w:t>
      </w:r>
    </w:p>
    <w:p w14:paraId="6373EB83" w14:textId="77777777" w:rsidR="00D17346" w:rsidRDefault="00D17346" w:rsidP="00092A5D"/>
    <w:p w14:paraId="4A7A3F6E" w14:textId="77777777" w:rsidR="00D17346" w:rsidRDefault="00D17346" w:rsidP="00092A5D"/>
    <w:p w14:paraId="0C54521D" w14:textId="77777777" w:rsidR="00D17346" w:rsidRDefault="00D17346" w:rsidP="00092A5D"/>
    <w:p w14:paraId="12DC58C0" w14:textId="77777777" w:rsidR="00D17346" w:rsidRDefault="00D17346" w:rsidP="00092A5D"/>
    <w:p w14:paraId="46857F30" w14:textId="77777777" w:rsidR="00D17346" w:rsidRDefault="00D17346" w:rsidP="00092A5D"/>
    <w:p w14:paraId="1AF3DBB1" w14:textId="77777777" w:rsidR="00D17346" w:rsidRDefault="00D17346" w:rsidP="00092A5D"/>
    <w:p w14:paraId="6159D3B9" w14:textId="77777777" w:rsidR="00D17346" w:rsidRDefault="00D17346" w:rsidP="00092A5D"/>
    <w:p w14:paraId="2E69D353" w14:textId="77777777" w:rsidR="00D17346" w:rsidRDefault="00D17346" w:rsidP="00092A5D"/>
    <w:p w14:paraId="2E254ADA" w14:textId="77777777" w:rsidR="00D17346" w:rsidRDefault="00D17346" w:rsidP="00092A5D"/>
    <w:p w14:paraId="30F48758" w14:textId="77777777" w:rsidR="00D17346" w:rsidRDefault="00D17346" w:rsidP="00092A5D"/>
    <w:tbl>
      <w:tblPr>
        <w:tblW w:w="9985" w:type="dxa"/>
        <w:jc w:val="center"/>
        <w:tblLook w:val="04A0" w:firstRow="1" w:lastRow="0" w:firstColumn="1" w:lastColumn="0" w:noHBand="0" w:noVBand="1"/>
      </w:tblPr>
      <w:tblGrid>
        <w:gridCol w:w="4595"/>
        <w:gridCol w:w="1620"/>
        <w:gridCol w:w="1710"/>
        <w:gridCol w:w="2060"/>
      </w:tblGrid>
      <w:tr w:rsidR="00092A5D" w14:paraId="1D9089BC" w14:textId="29C02DF1" w:rsidTr="00D17346">
        <w:trPr>
          <w:cantSplit/>
          <w:trHeight w:val="290"/>
          <w:tblHeader/>
          <w:jc w:val="center"/>
        </w:trPr>
        <w:tc>
          <w:tcPr>
            <w:tcW w:w="4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4736" w14:textId="77777777" w:rsidR="00092A5D" w:rsidRDefault="00092A5D" w:rsidP="00092A5D">
            <w:pPr>
              <w:rPr>
                <w:rFonts w:ascii="Calibri" w:hAnsi="Calibri"/>
                <w:b/>
                <w:bCs/>
                <w:color w:val="000000"/>
              </w:rPr>
            </w:pPr>
            <w:r>
              <w:rPr>
                <w:rFonts w:ascii="Calibri" w:hAnsi="Calibri"/>
                <w:b/>
                <w:bCs/>
                <w:color w:val="000000"/>
              </w:rPr>
              <w:lastRenderedPageBreak/>
              <w:t>Name of file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6B0D3C3" w14:textId="77777777" w:rsidR="00092A5D" w:rsidRDefault="00092A5D" w:rsidP="00092A5D">
            <w:pPr>
              <w:rPr>
                <w:rFonts w:ascii="Calibri" w:hAnsi="Calibri"/>
                <w:b/>
                <w:bCs/>
                <w:color w:val="000000"/>
              </w:rPr>
            </w:pPr>
            <w:r>
              <w:rPr>
                <w:rFonts w:ascii="Calibri" w:hAnsi="Calibri"/>
                <w:b/>
                <w:bCs/>
                <w:color w:val="000000"/>
              </w:rPr>
              <w:t>Years available</w:t>
            </w:r>
          </w:p>
        </w:tc>
        <w:tc>
          <w:tcPr>
            <w:tcW w:w="1710" w:type="dxa"/>
            <w:tcBorders>
              <w:top w:val="single" w:sz="4" w:space="0" w:color="auto"/>
              <w:left w:val="nil"/>
              <w:bottom w:val="single" w:sz="4" w:space="0" w:color="auto"/>
              <w:right w:val="single" w:sz="4" w:space="0" w:color="auto"/>
            </w:tcBorders>
            <w:shd w:val="clear" w:color="auto" w:fill="auto"/>
            <w:vAlign w:val="center"/>
          </w:tcPr>
          <w:p w14:paraId="38B89DF5" w14:textId="1A71CC59" w:rsidR="00092A5D" w:rsidRDefault="00092A5D" w:rsidP="00092A5D">
            <w:pPr>
              <w:rPr>
                <w:rFonts w:ascii="Calibri" w:hAnsi="Calibri"/>
                <w:b/>
                <w:bCs/>
                <w:color w:val="000000"/>
              </w:rPr>
            </w:pPr>
            <w:r>
              <w:rPr>
                <w:rFonts w:ascii="Calibri" w:hAnsi="Calibri"/>
                <w:b/>
                <w:bCs/>
                <w:color w:val="000000"/>
              </w:rPr>
              <w:t>Currently h</w:t>
            </w:r>
            <w:r w:rsidR="00C10B18">
              <w:rPr>
                <w:rFonts w:ascii="Calibri" w:hAnsi="Calibri"/>
                <w:b/>
                <w:bCs/>
                <w:color w:val="000000"/>
              </w:rPr>
              <w:t>ave</w:t>
            </w:r>
          </w:p>
        </w:tc>
        <w:tc>
          <w:tcPr>
            <w:tcW w:w="2060" w:type="dxa"/>
            <w:tcBorders>
              <w:top w:val="single" w:sz="4" w:space="0" w:color="auto"/>
              <w:left w:val="nil"/>
              <w:bottom w:val="single" w:sz="4" w:space="0" w:color="auto"/>
              <w:right w:val="single" w:sz="4" w:space="0" w:color="auto"/>
            </w:tcBorders>
            <w:vAlign w:val="center"/>
          </w:tcPr>
          <w:p w14:paraId="4CAF447A" w14:textId="67381A33" w:rsidR="00092A5D" w:rsidRDefault="00092A5D" w:rsidP="00092A5D">
            <w:pPr>
              <w:rPr>
                <w:rFonts w:ascii="Calibri" w:hAnsi="Calibri"/>
                <w:b/>
                <w:bCs/>
                <w:color w:val="000000"/>
              </w:rPr>
            </w:pPr>
            <w:r>
              <w:rPr>
                <w:rFonts w:ascii="Calibri" w:hAnsi="Calibri"/>
                <w:b/>
                <w:bCs/>
                <w:color w:val="000000"/>
              </w:rPr>
              <w:t>Years requested</w:t>
            </w:r>
          </w:p>
        </w:tc>
      </w:tr>
      <w:tr w:rsidR="003E5E85" w14:paraId="4732EFB5" w14:textId="7AE2D28F" w:rsidTr="00D17346">
        <w:trPr>
          <w:cantSplit/>
          <w:trHeight w:val="300"/>
          <w:jc w:val="center"/>
        </w:trPr>
        <w:tc>
          <w:tcPr>
            <w:tcW w:w="99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B4BAC6" w14:textId="7833C733" w:rsidR="003E5E85" w:rsidRDefault="003E5E85" w:rsidP="00092A5D">
            <w:pPr>
              <w:rPr>
                <w:rFonts w:ascii="Calibri" w:hAnsi="Calibri"/>
                <w:b/>
                <w:bCs/>
                <w:color w:val="000000"/>
              </w:rPr>
            </w:pPr>
            <w:r>
              <w:rPr>
                <w:rFonts w:ascii="Calibri" w:hAnsi="Calibri"/>
                <w:b/>
                <w:bCs/>
                <w:color w:val="000000"/>
              </w:rPr>
              <w:t>Cancer Data</w:t>
            </w:r>
          </w:p>
        </w:tc>
      </w:tr>
      <w:tr w:rsidR="00335B3F" w14:paraId="35DCC6BC" w14:textId="326E1D77"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auto" w:fill="auto"/>
            <w:noWrap/>
            <w:vAlign w:val="center"/>
            <w:hideMark/>
          </w:tcPr>
          <w:p w14:paraId="0822D118" w14:textId="6CE0E9C4" w:rsidR="00335B3F" w:rsidRDefault="00335B3F" w:rsidP="00335B3F">
            <w:pPr>
              <w:rPr>
                <w:color w:val="000000"/>
              </w:rPr>
            </w:pPr>
            <w:r>
              <w:rPr>
                <w:color w:val="000000"/>
              </w:rPr>
              <w:t>Cancer File</w:t>
            </w:r>
            <w:r w:rsidR="000053F9">
              <w:rPr>
                <w:color w:val="000000"/>
              </w:rPr>
              <w:t>*</w:t>
            </w:r>
          </w:p>
        </w:tc>
        <w:tc>
          <w:tcPr>
            <w:tcW w:w="1620" w:type="dxa"/>
            <w:tcBorders>
              <w:top w:val="nil"/>
              <w:left w:val="nil"/>
              <w:bottom w:val="single" w:sz="4" w:space="0" w:color="auto"/>
              <w:right w:val="single" w:sz="4" w:space="0" w:color="auto"/>
            </w:tcBorders>
            <w:shd w:val="clear" w:color="000000" w:fill="FFFFFF"/>
            <w:hideMark/>
          </w:tcPr>
          <w:p w14:paraId="3ABC2D22" w14:textId="56B5A69E" w:rsidR="00335B3F" w:rsidRDefault="00335B3F" w:rsidP="00335B3F">
            <w:pPr>
              <w:rPr>
                <w:color w:val="212529"/>
              </w:rPr>
            </w:pPr>
            <w:r>
              <w:rPr>
                <w:rFonts w:cstheme="minorHAnsi"/>
                <w:color w:val="212529"/>
              </w:rPr>
              <w:t>1999-2019</w:t>
            </w:r>
            <w:r>
              <w:rPr>
                <w:rFonts w:cstheme="minorHAnsi"/>
                <w:color w:val="212529"/>
                <w:vertAlign w:val="superscript"/>
              </w:rPr>
              <w:t>1</w:t>
            </w:r>
          </w:p>
        </w:tc>
        <w:tc>
          <w:tcPr>
            <w:tcW w:w="1710" w:type="dxa"/>
            <w:tcBorders>
              <w:top w:val="nil"/>
              <w:left w:val="nil"/>
              <w:bottom w:val="single" w:sz="4" w:space="0" w:color="auto"/>
              <w:right w:val="single" w:sz="4" w:space="0" w:color="auto"/>
            </w:tcBorders>
            <w:shd w:val="clear" w:color="auto" w:fill="auto"/>
            <w:noWrap/>
            <w:vAlign w:val="center"/>
            <w:hideMark/>
          </w:tcPr>
          <w:p w14:paraId="601C39A8" w14:textId="77777777" w:rsidR="00335B3F" w:rsidRDefault="00335B3F" w:rsidP="00335B3F">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456D2869" w14:textId="77777777" w:rsidR="00335B3F" w:rsidRDefault="00335B3F" w:rsidP="00335B3F">
            <w:pPr>
              <w:rPr>
                <w:rFonts w:ascii="Calibri" w:hAnsi="Calibri"/>
                <w:color w:val="000000"/>
              </w:rPr>
            </w:pPr>
          </w:p>
        </w:tc>
      </w:tr>
      <w:tr w:rsidR="00335B3F" w14:paraId="7DA02500" w14:textId="07B4173E"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71C0F8EE" w14:textId="0B74F1C0" w:rsidR="00335B3F" w:rsidRDefault="00335B3F" w:rsidP="00335B3F">
            <w:pPr>
              <w:rPr>
                <w:color w:val="212529"/>
              </w:rPr>
            </w:pPr>
            <w:r>
              <w:rPr>
                <w:color w:val="212529"/>
              </w:rPr>
              <w:t>5% Cancer File</w:t>
            </w:r>
            <w:r w:rsidR="000053F9">
              <w:rPr>
                <w:color w:val="212529"/>
              </w:rPr>
              <w:t>*</w:t>
            </w:r>
          </w:p>
        </w:tc>
        <w:tc>
          <w:tcPr>
            <w:tcW w:w="1620" w:type="dxa"/>
            <w:tcBorders>
              <w:top w:val="nil"/>
              <w:left w:val="nil"/>
              <w:bottom w:val="single" w:sz="4" w:space="0" w:color="auto"/>
              <w:right w:val="single" w:sz="4" w:space="0" w:color="auto"/>
            </w:tcBorders>
            <w:shd w:val="clear" w:color="000000" w:fill="FFFFFF"/>
            <w:hideMark/>
          </w:tcPr>
          <w:p w14:paraId="131AAC1D" w14:textId="712D0D51" w:rsidR="00335B3F" w:rsidRDefault="00335B3F" w:rsidP="00335B3F">
            <w:pPr>
              <w:rPr>
                <w:color w:val="212529"/>
              </w:rPr>
            </w:pPr>
            <w:r>
              <w:rPr>
                <w:rFonts w:cstheme="minorHAnsi"/>
                <w:color w:val="212529"/>
              </w:rPr>
              <w:t>1999-2019</w:t>
            </w:r>
            <w:r>
              <w:rPr>
                <w:rFonts w:cstheme="minorHAnsi"/>
                <w:color w:val="212529"/>
                <w:vertAlign w:val="superscript"/>
              </w:rPr>
              <w:t>1</w:t>
            </w:r>
          </w:p>
        </w:tc>
        <w:tc>
          <w:tcPr>
            <w:tcW w:w="1710" w:type="dxa"/>
            <w:tcBorders>
              <w:top w:val="nil"/>
              <w:left w:val="nil"/>
              <w:bottom w:val="single" w:sz="4" w:space="0" w:color="auto"/>
              <w:right w:val="single" w:sz="4" w:space="0" w:color="auto"/>
            </w:tcBorders>
            <w:shd w:val="clear" w:color="auto" w:fill="auto"/>
            <w:noWrap/>
            <w:vAlign w:val="center"/>
            <w:hideMark/>
          </w:tcPr>
          <w:p w14:paraId="01498C83" w14:textId="77777777" w:rsidR="00335B3F" w:rsidRDefault="00335B3F" w:rsidP="00335B3F">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22EC69DC" w14:textId="77777777" w:rsidR="00335B3F" w:rsidRDefault="00335B3F" w:rsidP="00335B3F">
            <w:pPr>
              <w:rPr>
                <w:rFonts w:ascii="Calibri" w:hAnsi="Calibri"/>
                <w:color w:val="000000"/>
              </w:rPr>
            </w:pPr>
          </w:p>
        </w:tc>
      </w:tr>
      <w:tr w:rsidR="003E5E85" w14:paraId="6A3FAA79" w14:textId="6B657638" w:rsidTr="00D17346">
        <w:trPr>
          <w:cantSplit/>
          <w:trHeight w:val="30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7541B9" w14:textId="10DF05FB" w:rsidR="003E5E85" w:rsidRDefault="003E5E85" w:rsidP="00092A5D">
            <w:pPr>
              <w:rPr>
                <w:rFonts w:ascii="Calibri" w:hAnsi="Calibri"/>
                <w:color w:val="000000"/>
              </w:rPr>
            </w:pPr>
            <w:r>
              <w:rPr>
                <w:rFonts w:ascii="Calibri" w:hAnsi="Calibri"/>
                <w:b/>
                <w:bCs/>
                <w:color w:val="000000"/>
              </w:rPr>
              <w:t>Medicare Enrollment</w:t>
            </w:r>
          </w:p>
        </w:tc>
      </w:tr>
      <w:tr w:rsidR="00092A5D" w14:paraId="492DBEE4" w14:textId="636727F4"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277BE68F" w14:textId="77777777" w:rsidR="00092A5D" w:rsidRDefault="00092A5D" w:rsidP="00092A5D">
            <w:pPr>
              <w:rPr>
                <w:color w:val="212529"/>
              </w:rPr>
            </w:pPr>
            <w:r>
              <w:rPr>
                <w:color w:val="212529"/>
              </w:rPr>
              <w:t>Master Beneficiary Summary File (MBSF) Base (A/B/C/D) (Cancer)</w:t>
            </w:r>
          </w:p>
        </w:tc>
        <w:tc>
          <w:tcPr>
            <w:tcW w:w="1620" w:type="dxa"/>
            <w:tcBorders>
              <w:top w:val="nil"/>
              <w:left w:val="nil"/>
              <w:bottom w:val="single" w:sz="4" w:space="0" w:color="auto"/>
              <w:right w:val="single" w:sz="4" w:space="0" w:color="auto"/>
            </w:tcBorders>
            <w:shd w:val="clear" w:color="auto" w:fill="auto"/>
            <w:noWrap/>
            <w:vAlign w:val="center"/>
            <w:hideMark/>
          </w:tcPr>
          <w:p w14:paraId="5748C66D" w14:textId="21177B57" w:rsidR="00092A5D" w:rsidRDefault="00092A5D" w:rsidP="00092A5D">
            <w:pPr>
              <w:rPr>
                <w:color w:val="000000"/>
              </w:rPr>
            </w:pPr>
            <w:r>
              <w:rPr>
                <w:color w:val="000000"/>
              </w:rPr>
              <w:t>1999-20</w:t>
            </w:r>
            <w:r w:rsidR="0049138C">
              <w:rPr>
                <w:color w:val="000000"/>
              </w:rPr>
              <w:t>20</w:t>
            </w:r>
          </w:p>
        </w:tc>
        <w:tc>
          <w:tcPr>
            <w:tcW w:w="1710" w:type="dxa"/>
            <w:tcBorders>
              <w:top w:val="nil"/>
              <w:left w:val="nil"/>
              <w:bottom w:val="single" w:sz="4" w:space="0" w:color="auto"/>
              <w:right w:val="single" w:sz="4" w:space="0" w:color="auto"/>
            </w:tcBorders>
            <w:shd w:val="clear" w:color="auto" w:fill="auto"/>
            <w:noWrap/>
            <w:vAlign w:val="center"/>
            <w:hideMark/>
          </w:tcPr>
          <w:p w14:paraId="1DF13292" w14:textId="374D666C" w:rsidR="00092A5D" w:rsidRDefault="00092A5D" w:rsidP="00092A5D">
            <w:pPr>
              <w:rPr>
                <w:color w:val="000000"/>
              </w:rPr>
            </w:pPr>
            <w:r>
              <w:rPr>
                <w:color w:val="000000"/>
              </w:rPr>
              <w:t>1999-20</w:t>
            </w:r>
            <w:r w:rsidR="0049138C">
              <w:rPr>
                <w:color w:val="000000"/>
              </w:rPr>
              <w:t>20</w:t>
            </w:r>
          </w:p>
        </w:tc>
        <w:tc>
          <w:tcPr>
            <w:tcW w:w="2060" w:type="dxa"/>
            <w:tcBorders>
              <w:top w:val="nil"/>
              <w:left w:val="nil"/>
              <w:bottom w:val="single" w:sz="4" w:space="0" w:color="auto"/>
              <w:right w:val="single" w:sz="4" w:space="0" w:color="auto"/>
            </w:tcBorders>
            <w:vAlign w:val="center"/>
          </w:tcPr>
          <w:p w14:paraId="07749C01" w14:textId="3077A31C" w:rsidR="00092A5D" w:rsidRDefault="00335B3F" w:rsidP="00092A5D">
            <w:pPr>
              <w:rPr>
                <w:color w:val="000000"/>
              </w:rPr>
            </w:pPr>
            <w:r>
              <w:rPr>
                <w:rFonts w:cstheme="minorHAnsi"/>
                <w:color w:val="000000"/>
              </w:rPr>
              <w:t>1999-2020</w:t>
            </w:r>
            <w:r>
              <w:rPr>
                <w:rFonts w:cstheme="minorHAnsi"/>
                <w:color w:val="000000"/>
                <w:vertAlign w:val="superscript"/>
              </w:rPr>
              <w:t>2</w:t>
            </w:r>
          </w:p>
        </w:tc>
      </w:tr>
      <w:tr w:rsidR="00092A5D" w14:paraId="59FDE920" w14:textId="1F91761B"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7B00FEFA" w14:textId="1259B387" w:rsidR="00092A5D" w:rsidRPr="00335B3F" w:rsidRDefault="00335B3F" w:rsidP="00092A5D">
            <w:pPr>
              <w:rPr>
                <w:rFonts w:cstheme="minorHAnsi"/>
                <w:color w:val="212529"/>
              </w:rPr>
            </w:pPr>
            <w:r>
              <w:rPr>
                <w:rFonts w:cstheme="minorHAnsi"/>
                <w:color w:val="212529"/>
              </w:rPr>
              <w:t>Master Beneficiary Summary File (MBSF) Base (A/B/C/D)</w:t>
            </w:r>
            <w:r>
              <w:rPr>
                <w:rFonts w:cstheme="minorHAnsi"/>
                <w:color w:val="212529"/>
                <w:vertAlign w:val="superscript"/>
              </w:rPr>
              <w:t>3</w:t>
            </w:r>
          </w:p>
        </w:tc>
        <w:tc>
          <w:tcPr>
            <w:tcW w:w="1620" w:type="dxa"/>
            <w:tcBorders>
              <w:top w:val="nil"/>
              <w:left w:val="nil"/>
              <w:bottom w:val="single" w:sz="4" w:space="0" w:color="auto"/>
              <w:right w:val="single" w:sz="4" w:space="0" w:color="auto"/>
            </w:tcBorders>
            <w:shd w:val="clear" w:color="000000" w:fill="FFFFFF"/>
            <w:vAlign w:val="center"/>
          </w:tcPr>
          <w:p w14:paraId="7042A7F7" w14:textId="14552E3E"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tcPr>
          <w:p w14:paraId="4832A557" w14:textId="77777777" w:rsidR="00092A5D" w:rsidRDefault="00092A5D"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2A6CB5F0" w14:textId="77777777" w:rsidR="00092A5D" w:rsidRDefault="00092A5D" w:rsidP="00092A5D">
            <w:pPr>
              <w:rPr>
                <w:color w:val="212529"/>
              </w:rPr>
            </w:pPr>
          </w:p>
        </w:tc>
      </w:tr>
      <w:tr w:rsidR="00092A5D" w14:paraId="55B3AF7C" w14:textId="278C80A5"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7CE54763" w14:textId="77777777" w:rsidR="00092A5D" w:rsidRDefault="00092A5D" w:rsidP="00092A5D">
            <w:pPr>
              <w:rPr>
                <w:color w:val="212529"/>
              </w:rPr>
            </w:pPr>
            <w:r>
              <w:rPr>
                <w:color w:val="212529"/>
              </w:rPr>
              <w:t>Chronic Conditions Flags 27 conditions algorithm</w:t>
            </w:r>
          </w:p>
        </w:tc>
        <w:tc>
          <w:tcPr>
            <w:tcW w:w="1620" w:type="dxa"/>
            <w:tcBorders>
              <w:top w:val="nil"/>
              <w:left w:val="nil"/>
              <w:bottom w:val="single" w:sz="4" w:space="0" w:color="auto"/>
              <w:right w:val="single" w:sz="4" w:space="0" w:color="auto"/>
            </w:tcBorders>
            <w:shd w:val="clear" w:color="000000" w:fill="FFFFFF"/>
            <w:vAlign w:val="center"/>
            <w:hideMark/>
          </w:tcPr>
          <w:p w14:paraId="02F0AE35" w14:textId="28688899"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6657E9DD"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54300638" w14:textId="77777777" w:rsidR="00092A5D" w:rsidRDefault="00092A5D" w:rsidP="00092A5D">
            <w:pPr>
              <w:rPr>
                <w:color w:val="212529"/>
              </w:rPr>
            </w:pPr>
          </w:p>
        </w:tc>
      </w:tr>
      <w:tr w:rsidR="00092A5D" w14:paraId="5CA1C17A" w14:textId="516B68BC"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695FFD9D" w14:textId="77777777" w:rsidR="00092A5D" w:rsidRDefault="00092A5D" w:rsidP="00092A5D">
            <w:pPr>
              <w:rPr>
                <w:color w:val="212529"/>
              </w:rPr>
            </w:pPr>
            <w:r>
              <w:rPr>
                <w:color w:val="212529"/>
              </w:rPr>
              <w:t>Chronic Conditions Flags 30 conditions algorithm</w:t>
            </w:r>
          </w:p>
        </w:tc>
        <w:tc>
          <w:tcPr>
            <w:tcW w:w="1620" w:type="dxa"/>
            <w:tcBorders>
              <w:top w:val="nil"/>
              <w:left w:val="nil"/>
              <w:bottom w:val="single" w:sz="4" w:space="0" w:color="auto"/>
              <w:right w:val="single" w:sz="4" w:space="0" w:color="auto"/>
            </w:tcBorders>
            <w:shd w:val="clear" w:color="000000" w:fill="FFFFFF"/>
            <w:vAlign w:val="center"/>
          </w:tcPr>
          <w:p w14:paraId="22915A83" w14:textId="108D1DBA" w:rsidR="00092A5D" w:rsidRDefault="00092A5D" w:rsidP="00092A5D">
            <w:pPr>
              <w:rPr>
                <w:color w:val="212529"/>
              </w:rPr>
            </w:pPr>
            <w:r>
              <w:rPr>
                <w:color w:val="212529"/>
              </w:rPr>
              <w:t>2017-20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tcPr>
          <w:p w14:paraId="3D4A0B56" w14:textId="77777777" w:rsidR="00092A5D" w:rsidRDefault="00092A5D"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209DDEB3" w14:textId="77777777" w:rsidR="00092A5D" w:rsidRDefault="00092A5D" w:rsidP="00092A5D">
            <w:pPr>
              <w:rPr>
                <w:color w:val="212529"/>
              </w:rPr>
            </w:pPr>
          </w:p>
        </w:tc>
      </w:tr>
      <w:tr w:rsidR="00092A5D" w14:paraId="3567E169" w14:textId="637529CE"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hideMark/>
          </w:tcPr>
          <w:p w14:paraId="448839FD" w14:textId="77777777" w:rsidR="00092A5D" w:rsidRDefault="00092A5D" w:rsidP="00092A5D">
            <w:pPr>
              <w:rPr>
                <w:color w:val="212529"/>
              </w:rPr>
            </w:pPr>
            <w:r>
              <w:rPr>
                <w:color w:val="212529"/>
              </w:rPr>
              <w:t xml:space="preserve">Other Chronic or Potentially Disabling Conditions </w:t>
            </w:r>
          </w:p>
        </w:tc>
        <w:tc>
          <w:tcPr>
            <w:tcW w:w="1620" w:type="dxa"/>
            <w:tcBorders>
              <w:top w:val="nil"/>
              <w:left w:val="nil"/>
              <w:bottom w:val="single" w:sz="4" w:space="0" w:color="auto"/>
              <w:right w:val="single" w:sz="4" w:space="0" w:color="auto"/>
            </w:tcBorders>
            <w:shd w:val="clear" w:color="000000" w:fill="FFFFFF"/>
            <w:vAlign w:val="center"/>
            <w:hideMark/>
          </w:tcPr>
          <w:p w14:paraId="3925827E" w14:textId="5BEC3191" w:rsidR="00092A5D" w:rsidRDefault="00092A5D" w:rsidP="00092A5D">
            <w:pPr>
              <w:rPr>
                <w:color w:val="212529"/>
              </w:rPr>
            </w:pPr>
            <w:r>
              <w:rPr>
                <w:color w:val="212529"/>
              </w:rPr>
              <w:t>2000-20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6F0BDE9B"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20D1A731" w14:textId="77777777" w:rsidR="00092A5D" w:rsidRDefault="00092A5D" w:rsidP="00092A5D">
            <w:pPr>
              <w:rPr>
                <w:color w:val="212529"/>
              </w:rPr>
            </w:pPr>
          </w:p>
        </w:tc>
      </w:tr>
      <w:tr w:rsidR="00092A5D" w14:paraId="72337704" w14:textId="2607D719"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vAlign w:val="center"/>
            <w:hideMark/>
          </w:tcPr>
          <w:p w14:paraId="6D3F51C8" w14:textId="77777777" w:rsidR="00092A5D" w:rsidRDefault="00092A5D" w:rsidP="00092A5D">
            <w:pPr>
              <w:rPr>
                <w:color w:val="212529"/>
              </w:rPr>
            </w:pPr>
            <w:r>
              <w:rPr>
                <w:color w:val="212529"/>
              </w:rPr>
              <w:t xml:space="preserve">Plan Characteristics File </w:t>
            </w:r>
          </w:p>
        </w:tc>
        <w:tc>
          <w:tcPr>
            <w:tcW w:w="1620" w:type="dxa"/>
            <w:tcBorders>
              <w:top w:val="nil"/>
              <w:left w:val="nil"/>
              <w:bottom w:val="single" w:sz="4" w:space="0" w:color="auto"/>
              <w:right w:val="single" w:sz="4" w:space="0" w:color="auto"/>
            </w:tcBorders>
            <w:shd w:val="clear" w:color="auto" w:fill="auto"/>
            <w:vAlign w:val="center"/>
            <w:hideMark/>
          </w:tcPr>
          <w:p w14:paraId="3131614A" w14:textId="2CCC9AB3" w:rsidR="00092A5D" w:rsidRDefault="00092A5D" w:rsidP="00092A5D">
            <w:pPr>
              <w:rPr>
                <w:color w:val="212529"/>
              </w:rPr>
            </w:pPr>
            <w:r>
              <w:rPr>
                <w:color w:val="212529"/>
              </w:rPr>
              <w:t>2007-20</w:t>
            </w:r>
            <w:r w:rsidR="0049138C">
              <w:rPr>
                <w:color w:val="212529"/>
              </w:rPr>
              <w:t>20</w:t>
            </w:r>
          </w:p>
        </w:tc>
        <w:tc>
          <w:tcPr>
            <w:tcW w:w="1710" w:type="dxa"/>
            <w:tcBorders>
              <w:top w:val="nil"/>
              <w:left w:val="nil"/>
              <w:bottom w:val="single" w:sz="4" w:space="0" w:color="auto"/>
              <w:right w:val="single" w:sz="4" w:space="0" w:color="auto"/>
            </w:tcBorders>
            <w:shd w:val="clear" w:color="auto" w:fill="auto"/>
            <w:vAlign w:val="center"/>
            <w:hideMark/>
          </w:tcPr>
          <w:p w14:paraId="4E6E22A2"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vAlign w:val="center"/>
          </w:tcPr>
          <w:p w14:paraId="15D39AD3" w14:textId="77777777" w:rsidR="00092A5D" w:rsidRDefault="00092A5D" w:rsidP="00092A5D">
            <w:pPr>
              <w:rPr>
                <w:color w:val="212529"/>
              </w:rPr>
            </w:pPr>
          </w:p>
        </w:tc>
      </w:tr>
      <w:tr w:rsidR="003E5E85" w14:paraId="1B38821A" w14:textId="32872B6F" w:rsidTr="00D17346">
        <w:trPr>
          <w:cantSplit/>
          <w:trHeight w:val="30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9A1180" w14:textId="3307BE62" w:rsidR="003E5E85" w:rsidRDefault="003E5E85" w:rsidP="00092A5D">
            <w:pPr>
              <w:rPr>
                <w:rFonts w:ascii="Calibri" w:hAnsi="Calibri"/>
                <w:color w:val="000000"/>
              </w:rPr>
            </w:pPr>
            <w:r>
              <w:rPr>
                <w:rFonts w:ascii="Calibri" w:hAnsi="Calibri"/>
                <w:b/>
                <w:bCs/>
                <w:color w:val="000000"/>
              </w:rPr>
              <w:t xml:space="preserve">Medicare </w:t>
            </w:r>
            <w:r w:rsidR="00335B3F">
              <w:rPr>
                <w:rFonts w:ascii="Calibri" w:hAnsi="Calibri"/>
                <w:b/>
                <w:bCs/>
                <w:color w:val="000000"/>
              </w:rPr>
              <w:t xml:space="preserve">Fee-for Service (FFS) </w:t>
            </w:r>
            <w:r>
              <w:rPr>
                <w:rFonts w:ascii="Calibri" w:hAnsi="Calibri"/>
                <w:b/>
                <w:bCs/>
                <w:color w:val="000000"/>
              </w:rPr>
              <w:t>Claims and Events Files</w:t>
            </w:r>
          </w:p>
        </w:tc>
      </w:tr>
      <w:tr w:rsidR="00092A5D" w14:paraId="0FB73098" w14:textId="5F9E1C9C"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61E3DB29" w14:textId="77777777" w:rsidR="00092A5D" w:rsidRDefault="00092A5D" w:rsidP="00092A5D">
            <w:pPr>
              <w:rPr>
                <w:color w:val="212529"/>
              </w:rPr>
            </w:pPr>
            <w:proofErr w:type="spellStart"/>
            <w:r>
              <w:rPr>
                <w:color w:val="212529"/>
              </w:rPr>
              <w:t>MedPAR</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D5BAB2D" w14:textId="4A984463"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auto" w:fill="auto"/>
            <w:noWrap/>
            <w:vAlign w:val="center"/>
            <w:hideMark/>
          </w:tcPr>
          <w:p w14:paraId="40C2E425" w14:textId="77777777" w:rsidR="00092A5D" w:rsidRDefault="00092A5D" w:rsidP="00092A5D">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4FBC86F4" w14:textId="77777777" w:rsidR="00092A5D" w:rsidRDefault="00092A5D" w:rsidP="00092A5D">
            <w:pPr>
              <w:rPr>
                <w:rFonts w:ascii="Calibri" w:hAnsi="Calibri"/>
                <w:color w:val="000000"/>
              </w:rPr>
            </w:pPr>
          </w:p>
        </w:tc>
      </w:tr>
      <w:tr w:rsidR="00092A5D" w14:paraId="39148AAE" w14:textId="0E922944"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01CFDFD6" w14:textId="1E9053FB" w:rsidR="00092A5D" w:rsidRDefault="00335B3F" w:rsidP="00092A5D">
            <w:pPr>
              <w:rPr>
                <w:color w:val="212529"/>
              </w:rPr>
            </w:pPr>
            <w:r>
              <w:rPr>
                <w:color w:val="212529"/>
              </w:rPr>
              <w:t xml:space="preserve">FFS </w:t>
            </w:r>
            <w:r w:rsidR="00092A5D">
              <w:rPr>
                <w:color w:val="212529"/>
              </w:rPr>
              <w:t>Carrier Claims (NCH)</w:t>
            </w:r>
          </w:p>
        </w:tc>
        <w:tc>
          <w:tcPr>
            <w:tcW w:w="1620" w:type="dxa"/>
            <w:tcBorders>
              <w:top w:val="nil"/>
              <w:left w:val="nil"/>
              <w:bottom w:val="single" w:sz="4" w:space="0" w:color="auto"/>
              <w:right w:val="single" w:sz="4" w:space="0" w:color="auto"/>
            </w:tcBorders>
            <w:shd w:val="clear" w:color="000000" w:fill="FFFFFF"/>
            <w:vAlign w:val="center"/>
            <w:hideMark/>
          </w:tcPr>
          <w:p w14:paraId="1ECAB317" w14:textId="2BE15655"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auto" w:fill="auto"/>
            <w:noWrap/>
            <w:vAlign w:val="center"/>
            <w:hideMark/>
          </w:tcPr>
          <w:p w14:paraId="6145427C" w14:textId="77777777" w:rsidR="00092A5D" w:rsidRDefault="00092A5D" w:rsidP="00092A5D">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1845DB64" w14:textId="77777777" w:rsidR="00092A5D" w:rsidRDefault="00092A5D" w:rsidP="00092A5D">
            <w:pPr>
              <w:rPr>
                <w:rFonts w:ascii="Calibri" w:hAnsi="Calibri"/>
                <w:color w:val="000000"/>
              </w:rPr>
            </w:pPr>
          </w:p>
        </w:tc>
      </w:tr>
      <w:tr w:rsidR="00092A5D" w14:paraId="736CB070" w14:textId="4AFE3BF5"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641903CF" w14:textId="1BEC2BD2" w:rsidR="00092A5D" w:rsidRDefault="00335B3F" w:rsidP="00092A5D">
            <w:pPr>
              <w:rPr>
                <w:color w:val="212529"/>
              </w:rPr>
            </w:pPr>
            <w:r>
              <w:rPr>
                <w:color w:val="212529"/>
              </w:rPr>
              <w:t xml:space="preserve">FFS </w:t>
            </w:r>
            <w:r w:rsidR="00092A5D">
              <w:rPr>
                <w:color w:val="212529"/>
              </w:rPr>
              <w:t>Outpatient</w:t>
            </w:r>
          </w:p>
        </w:tc>
        <w:tc>
          <w:tcPr>
            <w:tcW w:w="1620" w:type="dxa"/>
            <w:tcBorders>
              <w:top w:val="nil"/>
              <w:left w:val="nil"/>
              <w:bottom w:val="single" w:sz="4" w:space="0" w:color="auto"/>
              <w:right w:val="single" w:sz="4" w:space="0" w:color="auto"/>
            </w:tcBorders>
            <w:shd w:val="clear" w:color="000000" w:fill="FFFFFF"/>
            <w:vAlign w:val="center"/>
            <w:hideMark/>
          </w:tcPr>
          <w:p w14:paraId="2EB40ACB" w14:textId="22845E12"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auto" w:fill="auto"/>
            <w:noWrap/>
            <w:vAlign w:val="center"/>
            <w:hideMark/>
          </w:tcPr>
          <w:p w14:paraId="4C0EEB7B" w14:textId="77777777" w:rsidR="00092A5D" w:rsidRDefault="00092A5D" w:rsidP="00092A5D">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164EFB6D" w14:textId="77777777" w:rsidR="00092A5D" w:rsidRDefault="00092A5D" w:rsidP="00092A5D">
            <w:pPr>
              <w:rPr>
                <w:rFonts w:ascii="Calibri" w:hAnsi="Calibri"/>
                <w:color w:val="000000"/>
              </w:rPr>
            </w:pPr>
          </w:p>
        </w:tc>
      </w:tr>
      <w:tr w:rsidR="00092A5D" w14:paraId="5A3A83E5" w14:textId="6F103AC5"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2BB9A1F7" w14:textId="3291BE13" w:rsidR="00092A5D" w:rsidRDefault="00335B3F" w:rsidP="00092A5D">
            <w:pPr>
              <w:rPr>
                <w:color w:val="212529"/>
              </w:rPr>
            </w:pPr>
            <w:r>
              <w:rPr>
                <w:color w:val="212529"/>
              </w:rPr>
              <w:t xml:space="preserve">FFS </w:t>
            </w:r>
            <w:r w:rsidR="00092A5D">
              <w:rPr>
                <w:color w:val="212529"/>
              </w:rPr>
              <w:t>Home Health Agencies (HHA)</w:t>
            </w:r>
          </w:p>
        </w:tc>
        <w:tc>
          <w:tcPr>
            <w:tcW w:w="1620" w:type="dxa"/>
            <w:tcBorders>
              <w:top w:val="nil"/>
              <w:left w:val="nil"/>
              <w:bottom w:val="single" w:sz="4" w:space="0" w:color="auto"/>
              <w:right w:val="single" w:sz="4" w:space="0" w:color="auto"/>
            </w:tcBorders>
            <w:shd w:val="clear" w:color="000000" w:fill="FFFFFF"/>
            <w:vAlign w:val="center"/>
            <w:hideMark/>
          </w:tcPr>
          <w:p w14:paraId="0B873C27" w14:textId="79C0588F"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auto" w:fill="auto"/>
            <w:noWrap/>
            <w:vAlign w:val="center"/>
            <w:hideMark/>
          </w:tcPr>
          <w:p w14:paraId="5E1B5937" w14:textId="77777777" w:rsidR="00092A5D" w:rsidRDefault="00092A5D" w:rsidP="00092A5D">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5CAB7DEB" w14:textId="77777777" w:rsidR="00092A5D" w:rsidRDefault="00092A5D" w:rsidP="00092A5D">
            <w:pPr>
              <w:rPr>
                <w:rFonts w:ascii="Calibri" w:hAnsi="Calibri"/>
                <w:color w:val="000000"/>
              </w:rPr>
            </w:pPr>
          </w:p>
        </w:tc>
      </w:tr>
      <w:tr w:rsidR="00092A5D" w14:paraId="7892C1CA" w14:textId="3A0A7F02"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11E2DE22" w14:textId="1805A06B" w:rsidR="00092A5D" w:rsidRDefault="00335B3F" w:rsidP="00092A5D">
            <w:pPr>
              <w:rPr>
                <w:color w:val="212529"/>
              </w:rPr>
            </w:pPr>
            <w:r>
              <w:rPr>
                <w:color w:val="212529"/>
              </w:rPr>
              <w:t xml:space="preserve">FFS </w:t>
            </w:r>
            <w:r w:rsidR="00092A5D">
              <w:rPr>
                <w:color w:val="212529"/>
              </w:rPr>
              <w:t>Hospice</w:t>
            </w:r>
          </w:p>
        </w:tc>
        <w:tc>
          <w:tcPr>
            <w:tcW w:w="1620" w:type="dxa"/>
            <w:tcBorders>
              <w:top w:val="nil"/>
              <w:left w:val="nil"/>
              <w:bottom w:val="single" w:sz="4" w:space="0" w:color="auto"/>
              <w:right w:val="single" w:sz="4" w:space="0" w:color="auto"/>
            </w:tcBorders>
            <w:shd w:val="clear" w:color="000000" w:fill="FFFFFF"/>
            <w:vAlign w:val="center"/>
            <w:hideMark/>
          </w:tcPr>
          <w:p w14:paraId="47706E15" w14:textId="4D1C7704"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auto" w:fill="auto"/>
            <w:noWrap/>
            <w:vAlign w:val="center"/>
            <w:hideMark/>
          </w:tcPr>
          <w:p w14:paraId="3F3BEA27" w14:textId="77777777" w:rsidR="00092A5D" w:rsidRDefault="00092A5D" w:rsidP="00092A5D">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3FB73303" w14:textId="77777777" w:rsidR="00092A5D" w:rsidRDefault="00092A5D" w:rsidP="00092A5D">
            <w:pPr>
              <w:rPr>
                <w:rFonts w:ascii="Calibri" w:hAnsi="Calibri"/>
                <w:color w:val="000000"/>
              </w:rPr>
            </w:pPr>
          </w:p>
        </w:tc>
      </w:tr>
      <w:tr w:rsidR="00092A5D" w14:paraId="67EDB201" w14:textId="722CD846" w:rsidTr="00D17346">
        <w:trPr>
          <w:cantSplit/>
          <w:trHeight w:val="30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31216A9B" w14:textId="1345FF9C" w:rsidR="00092A5D" w:rsidRDefault="00335B3F" w:rsidP="00092A5D">
            <w:pPr>
              <w:rPr>
                <w:color w:val="212529"/>
              </w:rPr>
            </w:pPr>
            <w:r>
              <w:rPr>
                <w:color w:val="212529"/>
              </w:rPr>
              <w:t xml:space="preserve">FFS </w:t>
            </w:r>
            <w:r w:rsidR="00092A5D">
              <w:rPr>
                <w:color w:val="212529"/>
              </w:rPr>
              <w:t>Durable Medical Equipment (DME)</w:t>
            </w:r>
          </w:p>
        </w:tc>
        <w:tc>
          <w:tcPr>
            <w:tcW w:w="1620" w:type="dxa"/>
            <w:tcBorders>
              <w:top w:val="nil"/>
              <w:left w:val="nil"/>
              <w:bottom w:val="single" w:sz="4" w:space="0" w:color="auto"/>
              <w:right w:val="single" w:sz="4" w:space="0" w:color="auto"/>
            </w:tcBorders>
            <w:shd w:val="clear" w:color="000000" w:fill="FFFFFF"/>
            <w:vAlign w:val="center"/>
            <w:hideMark/>
          </w:tcPr>
          <w:p w14:paraId="6A037879" w14:textId="29A2819C"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auto" w:fill="auto"/>
            <w:noWrap/>
            <w:vAlign w:val="center"/>
            <w:hideMark/>
          </w:tcPr>
          <w:p w14:paraId="2231B4B1" w14:textId="77777777" w:rsidR="00092A5D" w:rsidRDefault="00092A5D" w:rsidP="00092A5D">
            <w:pPr>
              <w:rPr>
                <w:rFonts w:ascii="Calibri" w:hAnsi="Calibri"/>
                <w:color w:val="000000"/>
              </w:rPr>
            </w:pPr>
            <w:r>
              <w:rPr>
                <w:rFonts w:ascii="Calibri" w:hAnsi="Calibri"/>
                <w:color w:val="000000"/>
              </w:rPr>
              <w:t> </w:t>
            </w:r>
          </w:p>
        </w:tc>
        <w:tc>
          <w:tcPr>
            <w:tcW w:w="2060" w:type="dxa"/>
            <w:tcBorders>
              <w:top w:val="nil"/>
              <w:left w:val="nil"/>
              <w:bottom w:val="single" w:sz="4" w:space="0" w:color="auto"/>
              <w:right w:val="single" w:sz="4" w:space="0" w:color="auto"/>
            </w:tcBorders>
            <w:vAlign w:val="center"/>
          </w:tcPr>
          <w:p w14:paraId="3D71DBA2" w14:textId="77777777" w:rsidR="00092A5D" w:rsidRDefault="00092A5D" w:rsidP="00092A5D">
            <w:pPr>
              <w:rPr>
                <w:rFonts w:ascii="Calibri" w:hAnsi="Calibri"/>
                <w:color w:val="000000"/>
              </w:rPr>
            </w:pPr>
          </w:p>
        </w:tc>
      </w:tr>
      <w:tr w:rsidR="00335B3F" w14:paraId="6E8A92B3" w14:textId="77777777" w:rsidTr="00D17346">
        <w:trPr>
          <w:cantSplit/>
          <w:trHeight w:val="29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1C89D3AF" w14:textId="2FEE4936" w:rsidR="00335B3F" w:rsidRPr="00335B3F" w:rsidRDefault="00335B3F" w:rsidP="00092A5D">
            <w:pPr>
              <w:rPr>
                <w:b/>
                <w:bCs/>
                <w:color w:val="212529"/>
              </w:rPr>
            </w:pPr>
            <w:r w:rsidRPr="00335B3F">
              <w:rPr>
                <w:b/>
                <w:bCs/>
                <w:color w:val="212529"/>
              </w:rPr>
              <w:t>Pharmacy Data</w:t>
            </w:r>
          </w:p>
        </w:tc>
      </w:tr>
      <w:tr w:rsidR="00092A5D" w14:paraId="55D054CA" w14:textId="5403A666"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24D2CA0C" w14:textId="77777777" w:rsidR="00092A5D" w:rsidRDefault="00092A5D" w:rsidP="00092A5D">
            <w:pPr>
              <w:rPr>
                <w:color w:val="212529"/>
              </w:rPr>
            </w:pPr>
            <w:r>
              <w:rPr>
                <w:color w:val="212529"/>
              </w:rPr>
              <w:t>Part D Event (PDE)- with Drug Characteristics File appended</w:t>
            </w:r>
          </w:p>
        </w:tc>
        <w:tc>
          <w:tcPr>
            <w:tcW w:w="1620" w:type="dxa"/>
            <w:tcBorders>
              <w:top w:val="nil"/>
              <w:left w:val="nil"/>
              <w:bottom w:val="single" w:sz="4" w:space="0" w:color="auto"/>
              <w:right w:val="single" w:sz="4" w:space="0" w:color="auto"/>
            </w:tcBorders>
            <w:shd w:val="clear" w:color="000000" w:fill="FFFFFF"/>
            <w:vAlign w:val="center"/>
            <w:hideMark/>
          </w:tcPr>
          <w:p w14:paraId="459E0799" w14:textId="22E652E0" w:rsidR="00092A5D" w:rsidRDefault="00092A5D" w:rsidP="00092A5D">
            <w:pPr>
              <w:rPr>
                <w:color w:val="212529"/>
              </w:rPr>
            </w:pPr>
            <w:r>
              <w:rPr>
                <w:color w:val="212529"/>
              </w:rPr>
              <w:t>2007-20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5A965F3C"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2B137B03" w14:textId="77777777" w:rsidR="00092A5D" w:rsidRDefault="00092A5D" w:rsidP="00092A5D">
            <w:pPr>
              <w:rPr>
                <w:color w:val="212529"/>
              </w:rPr>
            </w:pPr>
          </w:p>
        </w:tc>
      </w:tr>
      <w:tr w:rsidR="00092A5D" w14:paraId="6CC443FD" w14:textId="2562E168"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3451BAFA" w14:textId="77777777" w:rsidR="00092A5D" w:rsidRDefault="00092A5D" w:rsidP="003E5E85">
            <w:pPr>
              <w:ind w:left="288"/>
              <w:rPr>
                <w:color w:val="212529"/>
              </w:rPr>
            </w:pPr>
            <w:r>
              <w:rPr>
                <w:color w:val="212529"/>
              </w:rPr>
              <w:t>Formulary File</w:t>
            </w:r>
          </w:p>
        </w:tc>
        <w:tc>
          <w:tcPr>
            <w:tcW w:w="1620" w:type="dxa"/>
            <w:tcBorders>
              <w:top w:val="nil"/>
              <w:left w:val="nil"/>
              <w:bottom w:val="single" w:sz="4" w:space="0" w:color="auto"/>
              <w:right w:val="single" w:sz="4" w:space="0" w:color="auto"/>
            </w:tcBorders>
            <w:shd w:val="clear" w:color="000000" w:fill="FFFFFF"/>
            <w:vAlign w:val="center"/>
            <w:hideMark/>
          </w:tcPr>
          <w:p w14:paraId="3E7ECA62" w14:textId="0C9F777C" w:rsidR="00092A5D" w:rsidRDefault="00092A5D" w:rsidP="00092A5D">
            <w:pPr>
              <w:rPr>
                <w:color w:val="212529"/>
              </w:rPr>
            </w:pPr>
            <w:r>
              <w:rPr>
                <w:color w:val="212529"/>
              </w:rPr>
              <w:t>2010-20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2126E8F8"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5D6E18EA" w14:textId="77777777" w:rsidR="00092A5D" w:rsidRDefault="00092A5D" w:rsidP="00092A5D">
            <w:pPr>
              <w:rPr>
                <w:color w:val="212529"/>
              </w:rPr>
            </w:pPr>
          </w:p>
        </w:tc>
      </w:tr>
      <w:tr w:rsidR="00092A5D" w14:paraId="05EA48B6" w14:textId="63BEA372"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40712F34" w14:textId="77777777" w:rsidR="00092A5D" w:rsidRDefault="00092A5D" w:rsidP="003E5E85">
            <w:pPr>
              <w:ind w:left="288"/>
              <w:rPr>
                <w:color w:val="212529"/>
              </w:rPr>
            </w:pPr>
            <w:r>
              <w:rPr>
                <w:color w:val="212529"/>
              </w:rPr>
              <w:t>Prescriber Characteristics File and Bridge File</w:t>
            </w:r>
          </w:p>
        </w:tc>
        <w:tc>
          <w:tcPr>
            <w:tcW w:w="1620" w:type="dxa"/>
            <w:tcBorders>
              <w:top w:val="nil"/>
              <w:left w:val="nil"/>
              <w:bottom w:val="single" w:sz="4" w:space="0" w:color="auto"/>
              <w:right w:val="single" w:sz="4" w:space="0" w:color="auto"/>
            </w:tcBorders>
            <w:shd w:val="clear" w:color="000000" w:fill="FFFFFF"/>
            <w:vAlign w:val="center"/>
            <w:hideMark/>
          </w:tcPr>
          <w:p w14:paraId="512CC61D" w14:textId="220C43BA" w:rsidR="00092A5D" w:rsidRDefault="00092A5D" w:rsidP="00092A5D">
            <w:pPr>
              <w:rPr>
                <w:color w:val="212529"/>
              </w:rPr>
            </w:pPr>
            <w:r>
              <w:rPr>
                <w:color w:val="212529"/>
              </w:rPr>
              <w:t>2007-20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3DB939C6"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23912F79" w14:textId="77777777" w:rsidR="00092A5D" w:rsidRDefault="00092A5D" w:rsidP="00092A5D">
            <w:pPr>
              <w:rPr>
                <w:color w:val="212529"/>
              </w:rPr>
            </w:pPr>
          </w:p>
        </w:tc>
      </w:tr>
      <w:tr w:rsidR="00092A5D" w14:paraId="3630072A" w14:textId="13D6ED62"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07F41130" w14:textId="77777777" w:rsidR="00092A5D" w:rsidRDefault="00092A5D" w:rsidP="003E5E85">
            <w:pPr>
              <w:ind w:left="288"/>
              <w:rPr>
                <w:color w:val="212529"/>
              </w:rPr>
            </w:pPr>
            <w:r>
              <w:rPr>
                <w:color w:val="212529"/>
              </w:rPr>
              <w:t>Pharmacy Characteristics File and Bridge File</w:t>
            </w:r>
          </w:p>
        </w:tc>
        <w:tc>
          <w:tcPr>
            <w:tcW w:w="1620" w:type="dxa"/>
            <w:tcBorders>
              <w:top w:val="nil"/>
              <w:left w:val="nil"/>
              <w:bottom w:val="single" w:sz="4" w:space="0" w:color="auto"/>
              <w:right w:val="single" w:sz="4" w:space="0" w:color="auto"/>
            </w:tcBorders>
            <w:shd w:val="clear" w:color="000000" w:fill="FFFFFF"/>
            <w:vAlign w:val="center"/>
            <w:hideMark/>
          </w:tcPr>
          <w:p w14:paraId="39441237" w14:textId="5B604BDC" w:rsidR="00092A5D" w:rsidRDefault="00092A5D" w:rsidP="00092A5D">
            <w:pPr>
              <w:rPr>
                <w:color w:val="212529"/>
              </w:rPr>
            </w:pPr>
            <w:r>
              <w:rPr>
                <w:color w:val="212529"/>
              </w:rPr>
              <w:t>2007-20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037B8F2B"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375D7376" w14:textId="77777777" w:rsidR="00092A5D" w:rsidRDefault="00092A5D" w:rsidP="00092A5D">
            <w:pPr>
              <w:rPr>
                <w:color w:val="212529"/>
              </w:rPr>
            </w:pPr>
          </w:p>
        </w:tc>
      </w:tr>
      <w:tr w:rsidR="00092A5D" w14:paraId="44EEC896" w14:textId="17234BD0"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hideMark/>
          </w:tcPr>
          <w:p w14:paraId="10C1D59A" w14:textId="77777777" w:rsidR="00092A5D" w:rsidRDefault="00335B3F" w:rsidP="00092A5D">
            <w:pPr>
              <w:rPr>
                <w:rFonts w:cstheme="minorHAnsi"/>
                <w:color w:val="000000"/>
                <w:vertAlign w:val="superscript"/>
              </w:rPr>
            </w:pPr>
            <w:r>
              <w:rPr>
                <w:rFonts w:cstheme="minorHAnsi"/>
                <w:color w:val="000000"/>
              </w:rPr>
              <w:t>Part D Medication Therapy Management File</w:t>
            </w:r>
            <w:r>
              <w:rPr>
                <w:rFonts w:cstheme="minorHAnsi"/>
                <w:color w:val="000000"/>
                <w:vertAlign w:val="superscript"/>
              </w:rPr>
              <w:t>4</w:t>
            </w:r>
          </w:p>
          <w:p w14:paraId="76E068D5" w14:textId="77777777" w:rsidR="00D17346" w:rsidRDefault="00D17346" w:rsidP="00092A5D">
            <w:pPr>
              <w:rPr>
                <w:rFonts w:cstheme="minorHAnsi"/>
                <w:color w:val="000000"/>
                <w:vertAlign w:val="superscript"/>
              </w:rPr>
            </w:pPr>
          </w:p>
          <w:p w14:paraId="3C95D7D0" w14:textId="77777777" w:rsidR="00D17346" w:rsidRDefault="00D17346" w:rsidP="00092A5D">
            <w:pPr>
              <w:rPr>
                <w:rFonts w:cstheme="minorHAnsi"/>
                <w:color w:val="000000"/>
                <w:vertAlign w:val="superscript"/>
              </w:rPr>
            </w:pPr>
          </w:p>
          <w:p w14:paraId="6B8FA5FB" w14:textId="3752D690" w:rsidR="00D17346" w:rsidRDefault="00D17346" w:rsidP="00092A5D">
            <w:pPr>
              <w:rPr>
                <w:color w:val="000000"/>
              </w:rPr>
            </w:pPr>
          </w:p>
        </w:tc>
        <w:tc>
          <w:tcPr>
            <w:tcW w:w="1620" w:type="dxa"/>
            <w:tcBorders>
              <w:top w:val="nil"/>
              <w:left w:val="nil"/>
              <w:bottom w:val="single" w:sz="4" w:space="0" w:color="auto"/>
              <w:right w:val="single" w:sz="4" w:space="0" w:color="auto"/>
            </w:tcBorders>
            <w:shd w:val="clear" w:color="000000" w:fill="FFFFFF"/>
            <w:hideMark/>
          </w:tcPr>
          <w:p w14:paraId="40326487" w14:textId="77777777" w:rsidR="00092A5D" w:rsidRDefault="00092A5D" w:rsidP="00092A5D">
            <w:pPr>
              <w:rPr>
                <w:color w:val="212529"/>
              </w:rPr>
            </w:pPr>
            <w:r>
              <w:rPr>
                <w:color w:val="212529"/>
              </w:rPr>
              <w:t>2013-20</w:t>
            </w:r>
            <w:r w:rsidR="0049138C">
              <w:rPr>
                <w:color w:val="212529"/>
              </w:rPr>
              <w:t>20</w:t>
            </w:r>
          </w:p>
          <w:p w14:paraId="17500F1D" w14:textId="77777777" w:rsidR="00D17346" w:rsidRDefault="00D17346" w:rsidP="00092A5D">
            <w:pPr>
              <w:rPr>
                <w:color w:val="212529"/>
              </w:rPr>
            </w:pPr>
          </w:p>
          <w:p w14:paraId="00DF7238" w14:textId="27C969F0" w:rsidR="00D17346" w:rsidRDefault="00D17346"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hideMark/>
          </w:tcPr>
          <w:p w14:paraId="172D6E57"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40202B27" w14:textId="77777777" w:rsidR="00092A5D" w:rsidRDefault="00092A5D" w:rsidP="00092A5D">
            <w:pPr>
              <w:rPr>
                <w:color w:val="212529"/>
              </w:rPr>
            </w:pPr>
          </w:p>
        </w:tc>
      </w:tr>
      <w:tr w:rsidR="00335B3F" w14:paraId="1ED4C7BA" w14:textId="77777777" w:rsidTr="00D17346">
        <w:trPr>
          <w:cantSplit/>
          <w:trHeight w:val="29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50BFA3" w14:textId="77FC1977" w:rsidR="00335B3F" w:rsidRDefault="00335B3F" w:rsidP="00092A5D">
            <w:pPr>
              <w:rPr>
                <w:color w:val="212529"/>
              </w:rPr>
            </w:pPr>
            <w:r>
              <w:rPr>
                <w:rFonts w:cstheme="minorHAnsi"/>
                <w:b/>
                <w:bCs/>
                <w:color w:val="000000"/>
              </w:rPr>
              <w:lastRenderedPageBreak/>
              <w:t>Medicare Advantage (MA) Encounter Data Files</w:t>
            </w:r>
          </w:p>
        </w:tc>
      </w:tr>
      <w:tr w:rsidR="00335B3F" w14:paraId="3D740249"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63FEF99E" w14:textId="500B0547" w:rsidR="00335B3F" w:rsidRDefault="00335B3F" w:rsidP="00092A5D">
            <w:pPr>
              <w:rPr>
                <w:rFonts w:cstheme="minorHAnsi"/>
                <w:color w:val="000000"/>
              </w:rPr>
            </w:pPr>
            <w:r>
              <w:rPr>
                <w:rFonts w:cstheme="minorHAnsi"/>
                <w:color w:val="000000"/>
              </w:rPr>
              <w:t>MA Inpatient</w:t>
            </w:r>
          </w:p>
        </w:tc>
        <w:tc>
          <w:tcPr>
            <w:tcW w:w="1620" w:type="dxa"/>
            <w:tcBorders>
              <w:top w:val="nil"/>
              <w:left w:val="nil"/>
              <w:bottom w:val="single" w:sz="4" w:space="0" w:color="auto"/>
              <w:right w:val="single" w:sz="4" w:space="0" w:color="auto"/>
            </w:tcBorders>
            <w:shd w:val="clear" w:color="000000" w:fill="FFFFFF"/>
            <w:vAlign w:val="center"/>
          </w:tcPr>
          <w:p w14:paraId="47BB1470" w14:textId="53FDFEED" w:rsidR="00335B3F" w:rsidRDefault="00335B3F" w:rsidP="00092A5D">
            <w:pPr>
              <w:rPr>
                <w:color w:val="212529"/>
              </w:rPr>
            </w:pPr>
            <w:r>
              <w:rPr>
                <w:color w:val="212529"/>
              </w:rPr>
              <w:t>2015-2019</w:t>
            </w:r>
          </w:p>
        </w:tc>
        <w:tc>
          <w:tcPr>
            <w:tcW w:w="1710" w:type="dxa"/>
            <w:tcBorders>
              <w:top w:val="nil"/>
              <w:left w:val="nil"/>
              <w:bottom w:val="single" w:sz="4" w:space="0" w:color="auto"/>
              <w:right w:val="single" w:sz="4" w:space="0" w:color="auto"/>
            </w:tcBorders>
            <w:shd w:val="clear" w:color="000000" w:fill="FFFFFF"/>
            <w:vAlign w:val="center"/>
          </w:tcPr>
          <w:p w14:paraId="6F0BF80F" w14:textId="77777777" w:rsidR="00335B3F" w:rsidRDefault="00335B3F"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39383C74" w14:textId="77777777" w:rsidR="00335B3F" w:rsidRDefault="00335B3F" w:rsidP="00092A5D">
            <w:pPr>
              <w:rPr>
                <w:color w:val="212529"/>
              </w:rPr>
            </w:pPr>
          </w:p>
        </w:tc>
      </w:tr>
      <w:tr w:rsidR="00335B3F" w14:paraId="20E1CF7D"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268883B0" w14:textId="38A86061" w:rsidR="00335B3F" w:rsidRDefault="00335B3F" w:rsidP="00092A5D">
            <w:pPr>
              <w:rPr>
                <w:rFonts w:cstheme="minorHAnsi"/>
                <w:color w:val="000000"/>
              </w:rPr>
            </w:pPr>
            <w:r>
              <w:rPr>
                <w:rFonts w:cstheme="minorHAnsi"/>
                <w:color w:val="000000"/>
              </w:rPr>
              <w:t>MA Skilled Nursing Facility</w:t>
            </w:r>
          </w:p>
        </w:tc>
        <w:tc>
          <w:tcPr>
            <w:tcW w:w="1620" w:type="dxa"/>
            <w:tcBorders>
              <w:top w:val="nil"/>
              <w:left w:val="nil"/>
              <w:bottom w:val="single" w:sz="4" w:space="0" w:color="auto"/>
              <w:right w:val="single" w:sz="4" w:space="0" w:color="auto"/>
            </w:tcBorders>
            <w:shd w:val="clear" w:color="000000" w:fill="FFFFFF"/>
            <w:vAlign w:val="center"/>
          </w:tcPr>
          <w:p w14:paraId="5E30B042" w14:textId="16C15F20" w:rsidR="00335B3F" w:rsidRDefault="00335B3F" w:rsidP="00092A5D">
            <w:pPr>
              <w:rPr>
                <w:color w:val="212529"/>
              </w:rPr>
            </w:pPr>
            <w:r>
              <w:rPr>
                <w:color w:val="212529"/>
              </w:rPr>
              <w:t>2015-2019</w:t>
            </w:r>
          </w:p>
        </w:tc>
        <w:tc>
          <w:tcPr>
            <w:tcW w:w="1710" w:type="dxa"/>
            <w:tcBorders>
              <w:top w:val="nil"/>
              <w:left w:val="nil"/>
              <w:bottom w:val="single" w:sz="4" w:space="0" w:color="auto"/>
              <w:right w:val="single" w:sz="4" w:space="0" w:color="auto"/>
            </w:tcBorders>
            <w:shd w:val="clear" w:color="000000" w:fill="FFFFFF"/>
            <w:vAlign w:val="center"/>
          </w:tcPr>
          <w:p w14:paraId="0CE6AC18" w14:textId="77777777" w:rsidR="00335B3F" w:rsidRDefault="00335B3F"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0864DF93" w14:textId="77777777" w:rsidR="00335B3F" w:rsidRDefault="00335B3F" w:rsidP="00092A5D">
            <w:pPr>
              <w:rPr>
                <w:color w:val="212529"/>
              </w:rPr>
            </w:pPr>
          </w:p>
        </w:tc>
      </w:tr>
      <w:tr w:rsidR="00335B3F" w14:paraId="3B976552"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11E1B406" w14:textId="21E6A8E2" w:rsidR="00335B3F" w:rsidRDefault="00335B3F" w:rsidP="00092A5D">
            <w:pPr>
              <w:rPr>
                <w:rFonts w:cstheme="minorHAnsi"/>
                <w:color w:val="000000"/>
              </w:rPr>
            </w:pPr>
            <w:r>
              <w:rPr>
                <w:rFonts w:cstheme="minorHAnsi"/>
                <w:color w:val="000000"/>
              </w:rPr>
              <w:t>MA Carrier</w:t>
            </w:r>
          </w:p>
        </w:tc>
        <w:tc>
          <w:tcPr>
            <w:tcW w:w="1620" w:type="dxa"/>
            <w:tcBorders>
              <w:top w:val="nil"/>
              <w:left w:val="nil"/>
              <w:bottom w:val="single" w:sz="4" w:space="0" w:color="auto"/>
              <w:right w:val="single" w:sz="4" w:space="0" w:color="auto"/>
            </w:tcBorders>
            <w:shd w:val="clear" w:color="000000" w:fill="FFFFFF"/>
            <w:vAlign w:val="center"/>
          </w:tcPr>
          <w:p w14:paraId="1AC3F3D8" w14:textId="4E917323" w:rsidR="00335B3F" w:rsidRDefault="00335B3F" w:rsidP="00092A5D">
            <w:pPr>
              <w:rPr>
                <w:color w:val="212529"/>
              </w:rPr>
            </w:pPr>
            <w:r>
              <w:rPr>
                <w:color w:val="212529"/>
              </w:rPr>
              <w:t>2015-2019</w:t>
            </w:r>
          </w:p>
        </w:tc>
        <w:tc>
          <w:tcPr>
            <w:tcW w:w="1710" w:type="dxa"/>
            <w:tcBorders>
              <w:top w:val="nil"/>
              <w:left w:val="nil"/>
              <w:bottom w:val="single" w:sz="4" w:space="0" w:color="auto"/>
              <w:right w:val="single" w:sz="4" w:space="0" w:color="auto"/>
            </w:tcBorders>
            <w:shd w:val="clear" w:color="000000" w:fill="FFFFFF"/>
            <w:vAlign w:val="center"/>
          </w:tcPr>
          <w:p w14:paraId="6A6E58A4" w14:textId="77777777" w:rsidR="00335B3F" w:rsidRDefault="00335B3F"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264B8E1B" w14:textId="77777777" w:rsidR="00335B3F" w:rsidRDefault="00335B3F" w:rsidP="00092A5D">
            <w:pPr>
              <w:rPr>
                <w:color w:val="212529"/>
              </w:rPr>
            </w:pPr>
          </w:p>
        </w:tc>
      </w:tr>
      <w:tr w:rsidR="00335B3F" w14:paraId="31317391"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3A16C784" w14:textId="0087732C" w:rsidR="00335B3F" w:rsidRDefault="00335B3F" w:rsidP="00092A5D">
            <w:pPr>
              <w:rPr>
                <w:rFonts w:cstheme="minorHAnsi"/>
                <w:color w:val="000000"/>
              </w:rPr>
            </w:pPr>
            <w:r>
              <w:rPr>
                <w:rFonts w:cstheme="minorHAnsi"/>
                <w:color w:val="000000"/>
              </w:rPr>
              <w:t>MA Outpatient</w:t>
            </w:r>
          </w:p>
        </w:tc>
        <w:tc>
          <w:tcPr>
            <w:tcW w:w="1620" w:type="dxa"/>
            <w:tcBorders>
              <w:top w:val="nil"/>
              <w:left w:val="nil"/>
              <w:bottom w:val="single" w:sz="4" w:space="0" w:color="auto"/>
              <w:right w:val="single" w:sz="4" w:space="0" w:color="auto"/>
            </w:tcBorders>
            <w:shd w:val="clear" w:color="000000" w:fill="FFFFFF"/>
            <w:vAlign w:val="center"/>
          </w:tcPr>
          <w:p w14:paraId="16F0ECCC" w14:textId="13AF1DA9" w:rsidR="00335B3F" w:rsidRDefault="00335B3F" w:rsidP="00092A5D">
            <w:pPr>
              <w:rPr>
                <w:color w:val="212529"/>
              </w:rPr>
            </w:pPr>
            <w:r>
              <w:rPr>
                <w:color w:val="212529"/>
              </w:rPr>
              <w:t>2015-2019</w:t>
            </w:r>
          </w:p>
        </w:tc>
        <w:tc>
          <w:tcPr>
            <w:tcW w:w="1710" w:type="dxa"/>
            <w:tcBorders>
              <w:top w:val="nil"/>
              <w:left w:val="nil"/>
              <w:bottom w:val="single" w:sz="4" w:space="0" w:color="auto"/>
              <w:right w:val="single" w:sz="4" w:space="0" w:color="auto"/>
            </w:tcBorders>
            <w:shd w:val="clear" w:color="000000" w:fill="FFFFFF"/>
            <w:vAlign w:val="center"/>
          </w:tcPr>
          <w:p w14:paraId="33B8F96B" w14:textId="77777777" w:rsidR="00335B3F" w:rsidRDefault="00335B3F"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5A455742" w14:textId="77777777" w:rsidR="00335B3F" w:rsidRDefault="00335B3F" w:rsidP="00092A5D">
            <w:pPr>
              <w:rPr>
                <w:color w:val="212529"/>
              </w:rPr>
            </w:pPr>
          </w:p>
        </w:tc>
      </w:tr>
      <w:tr w:rsidR="00335B3F" w14:paraId="6CE1B2A7"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378B6859" w14:textId="7397A316" w:rsidR="00335B3F" w:rsidRDefault="00335B3F" w:rsidP="00092A5D">
            <w:pPr>
              <w:rPr>
                <w:rFonts w:cstheme="minorHAnsi"/>
                <w:color w:val="000000"/>
              </w:rPr>
            </w:pPr>
            <w:r>
              <w:rPr>
                <w:rFonts w:cstheme="minorHAnsi"/>
                <w:color w:val="000000"/>
              </w:rPr>
              <w:t>MA Home Health Agencies (HHA)</w:t>
            </w:r>
          </w:p>
        </w:tc>
        <w:tc>
          <w:tcPr>
            <w:tcW w:w="1620" w:type="dxa"/>
            <w:tcBorders>
              <w:top w:val="nil"/>
              <w:left w:val="nil"/>
              <w:bottom w:val="single" w:sz="4" w:space="0" w:color="auto"/>
              <w:right w:val="single" w:sz="4" w:space="0" w:color="auto"/>
            </w:tcBorders>
            <w:shd w:val="clear" w:color="000000" w:fill="FFFFFF"/>
            <w:vAlign w:val="center"/>
          </w:tcPr>
          <w:p w14:paraId="7A2EF792" w14:textId="04490900" w:rsidR="00335B3F" w:rsidRDefault="00335B3F" w:rsidP="00092A5D">
            <w:pPr>
              <w:rPr>
                <w:color w:val="212529"/>
              </w:rPr>
            </w:pPr>
            <w:r>
              <w:rPr>
                <w:color w:val="212529"/>
              </w:rPr>
              <w:t>2015-2019</w:t>
            </w:r>
          </w:p>
        </w:tc>
        <w:tc>
          <w:tcPr>
            <w:tcW w:w="1710" w:type="dxa"/>
            <w:tcBorders>
              <w:top w:val="nil"/>
              <w:left w:val="nil"/>
              <w:bottom w:val="single" w:sz="4" w:space="0" w:color="auto"/>
              <w:right w:val="single" w:sz="4" w:space="0" w:color="auto"/>
            </w:tcBorders>
            <w:shd w:val="clear" w:color="000000" w:fill="FFFFFF"/>
            <w:vAlign w:val="center"/>
          </w:tcPr>
          <w:p w14:paraId="76DC82B0" w14:textId="77777777" w:rsidR="00335B3F" w:rsidRDefault="00335B3F"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048E9473" w14:textId="77777777" w:rsidR="00335B3F" w:rsidRDefault="00335B3F" w:rsidP="00092A5D">
            <w:pPr>
              <w:rPr>
                <w:color w:val="212529"/>
              </w:rPr>
            </w:pPr>
          </w:p>
        </w:tc>
      </w:tr>
      <w:tr w:rsidR="00335B3F" w14:paraId="04872D6A"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tcPr>
          <w:p w14:paraId="298F9752" w14:textId="760B31F2" w:rsidR="00335B3F" w:rsidRDefault="00335B3F" w:rsidP="00092A5D">
            <w:pPr>
              <w:rPr>
                <w:rFonts w:cstheme="minorHAnsi"/>
                <w:color w:val="000000"/>
              </w:rPr>
            </w:pPr>
            <w:r>
              <w:rPr>
                <w:rFonts w:cstheme="minorHAnsi"/>
                <w:color w:val="000000"/>
              </w:rPr>
              <w:t>MA Durable Medical Equipment (DME)</w:t>
            </w:r>
          </w:p>
        </w:tc>
        <w:tc>
          <w:tcPr>
            <w:tcW w:w="1620" w:type="dxa"/>
            <w:tcBorders>
              <w:top w:val="nil"/>
              <w:left w:val="nil"/>
              <w:bottom w:val="single" w:sz="4" w:space="0" w:color="auto"/>
              <w:right w:val="single" w:sz="4" w:space="0" w:color="auto"/>
            </w:tcBorders>
            <w:shd w:val="clear" w:color="000000" w:fill="FFFFFF"/>
            <w:vAlign w:val="center"/>
          </w:tcPr>
          <w:p w14:paraId="04ACF8F0" w14:textId="23FD5863" w:rsidR="00335B3F" w:rsidRDefault="00335B3F" w:rsidP="00092A5D">
            <w:pPr>
              <w:rPr>
                <w:color w:val="212529"/>
              </w:rPr>
            </w:pPr>
            <w:r>
              <w:rPr>
                <w:color w:val="212529"/>
              </w:rPr>
              <w:t>2015-2019</w:t>
            </w:r>
          </w:p>
        </w:tc>
        <w:tc>
          <w:tcPr>
            <w:tcW w:w="1710" w:type="dxa"/>
            <w:tcBorders>
              <w:top w:val="nil"/>
              <w:left w:val="nil"/>
              <w:bottom w:val="single" w:sz="4" w:space="0" w:color="auto"/>
              <w:right w:val="single" w:sz="4" w:space="0" w:color="auto"/>
            </w:tcBorders>
            <w:shd w:val="clear" w:color="000000" w:fill="FFFFFF"/>
            <w:vAlign w:val="center"/>
          </w:tcPr>
          <w:p w14:paraId="7AD6C1FC" w14:textId="77777777" w:rsidR="00335B3F" w:rsidRDefault="00335B3F"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1BDCE699" w14:textId="77777777" w:rsidR="00335B3F" w:rsidRDefault="00335B3F" w:rsidP="00092A5D">
            <w:pPr>
              <w:rPr>
                <w:color w:val="212529"/>
              </w:rPr>
            </w:pPr>
          </w:p>
        </w:tc>
      </w:tr>
      <w:tr w:rsidR="003E5E85" w14:paraId="4C264C62" w14:textId="29AE7548" w:rsidTr="00D17346">
        <w:trPr>
          <w:cantSplit/>
          <w:trHeight w:val="29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D61470" w14:textId="743C6FE0" w:rsidR="003E5E85" w:rsidRDefault="00335B3F" w:rsidP="00092A5D">
            <w:pPr>
              <w:rPr>
                <w:b/>
                <w:bCs/>
                <w:color w:val="212529"/>
              </w:rPr>
            </w:pPr>
            <w:r>
              <w:rPr>
                <w:rFonts w:cstheme="minorHAnsi"/>
                <w:b/>
                <w:bCs/>
                <w:color w:val="212529"/>
              </w:rPr>
              <w:t>Medicare Assessment Files</w:t>
            </w:r>
            <w:r>
              <w:rPr>
                <w:rFonts w:cstheme="minorHAnsi"/>
                <w:b/>
                <w:bCs/>
                <w:color w:val="212529"/>
                <w:vertAlign w:val="superscript"/>
              </w:rPr>
              <w:t>5</w:t>
            </w:r>
          </w:p>
        </w:tc>
      </w:tr>
      <w:tr w:rsidR="00092A5D" w14:paraId="34BDC204" w14:textId="43DAD8E4"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744D1ACC" w14:textId="77777777" w:rsidR="00092A5D" w:rsidRDefault="00092A5D" w:rsidP="00092A5D">
            <w:pPr>
              <w:rPr>
                <w:color w:val="212529"/>
              </w:rPr>
            </w:pPr>
            <w:r>
              <w:rPr>
                <w:color w:val="212529"/>
              </w:rPr>
              <w:t>Minimum Data Set (MDS)</w:t>
            </w:r>
          </w:p>
        </w:tc>
        <w:tc>
          <w:tcPr>
            <w:tcW w:w="1620" w:type="dxa"/>
            <w:tcBorders>
              <w:top w:val="nil"/>
              <w:left w:val="nil"/>
              <w:bottom w:val="single" w:sz="4" w:space="0" w:color="auto"/>
              <w:right w:val="single" w:sz="4" w:space="0" w:color="auto"/>
            </w:tcBorders>
            <w:shd w:val="clear" w:color="000000" w:fill="FFFFFF"/>
            <w:vAlign w:val="center"/>
            <w:hideMark/>
          </w:tcPr>
          <w:p w14:paraId="4D0A0416" w14:textId="7802B61F"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144BA320"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3DBF7241" w14:textId="77777777" w:rsidR="00092A5D" w:rsidRDefault="00092A5D" w:rsidP="00092A5D">
            <w:pPr>
              <w:rPr>
                <w:color w:val="212529"/>
              </w:rPr>
            </w:pPr>
          </w:p>
        </w:tc>
      </w:tr>
      <w:tr w:rsidR="00092A5D" w14:paraId="61A03398" w14:textId="748EEFC4"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3CA97A86" w14:textId="322A38EF" w:rsidR="00ED45C2" w:rsidRDefault="00092A5D" w:rsidP="00092A5D">
            <w:pPr>
              <w:rPr>
                <w:color w:val="212529"/>
              </w:rPr>
            </w:pPr>
            <w:r>
              <w:rPr>
                <w:color w:val="212529"/>
              </w:rPr>
              <w:t xml:space="preserve">Outcome </w:t>
            </w:r>
            <w:r w:rsidR="00D17346">
              <w:rPr>
                <w:color w:val="212529"/>
              </w:rPr>
              <w:t>&amp;</w:t>
            </w:r>
            <w:r>
              <w:rPr>
                <w:color w:val="212529"/>
              </w:rPr>
              <w:t xml:space="preserve"> Assessment Information Set (OASIS)</w:t>
            </w:r>
          </w:p>
          <w:p w14:paraId="6EC8E08D" w14:textId="77777777" w:rsidR="00ED45C2" w:rsidRDefault="00ED45C2" w:rsidP="00092A5D">
            <w:pPr>
              <w:rPr>
                <w:color w:val="212529"/>
              </w:rPr>
            </w:pPr>
          </w:p>
        </w:tc>
        <w:tc>
          <w:tcPr>
            <w:tcW w:w="1620" w:type="dxa"/>
            <w:tcBorders>
              <w:top w:val="nil"/>
              <w:left w:val="nil"/>
              <w:bottom w:val="single" w:sz="4" w:space="0" w:color="auto"/>
              <w:right w:val="single" w:sz="4" w:space="0" w:color="auto"/>
            </w:tcBorders>
            <w:shd w:val="clear" w:color="000000" w:fill="FFFFFF"/>
            <w:hideMark/>
          </w:tcPr>
          <w:p w14:paraId="2B5B7DE8" w14:textId="20686E8D" w:rsidR="00092A5D" w:rsidRDefault="00092A5D" w:rsidP="00092A5D">
            <w:pPr>
              <w:rPr>
                <w:color w:val="212529"/>
              </w:rPr>
            </w:pPr>
            <w:r>
              <w:rPr>
                <w:color w:val="212529"/>
              </w:rPr>
              <w:t>1999-20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6FF9EA58"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2A912F56" w14:textId="77777777" w:rsidR="00092A5D" w:rsidRDefault="00092A5D" w:rsidP="00092A5D">
            <w:pPr>
              <w:rPr>
                <w:color w:val="212529"/>
              </w:rPr>
            </w:pPr>
          </w:p>
        </w:tc>
      </w:tr>
      <w:tr w:rsidR="00ED45C2" w14:paraId="6884E2C4" w14:textId="77777777" w:rsidTr="00D17346">
        <w:trPr>
          <w:cantSplit/>
          <w:trHeight w:val="29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F14B587" w14:textId="27EEE6A0" w:rsidR="00ED45C2" w:rsidRDefault="00ED45C2" w:rsidP="00092A5D">
            <w:pPr>
              <w:rPr>
                <w:color w:val="212529"/>
              </w:rPr>
            </w:pPr>
            <w:r>
              <w:rPr>
                <w:rFonts w:cstheme="minorHAnsi"/>
                <w:b/>
                <w:bCs/>
                <w:color w:val="212529"/>
              </w:rPr>
              <w:t>Condensed Resources (</w:t>
            </w:r>
            <w:proofErr w:type="spellStart"/>
            <w:r>
              <w:rPr>
                <w:rFonts w:cstheme="minorHAnsi"/>
                <w:b/>
                <w:bCs/>
                <w:color w:val="212529"/>
              </w:rPr>
              <w:t>CoRe</w:t>
            </w:r>
            <w:proofErr w:type="spellEnd"/>
            <w:r>
              <w:rPr>
                <w:rFonts w:cstheme="minorHAnsi"/>
                <w:b/>
                <w:bCs/>
                <w:color w:val="212529"/>
              </w:rPr>
              <w:t>) Files</w:t>
            </w:r>
            <w:r>
              <w:rPr>
                <w:rFonts w:cstheme="minorHAnsi"/>
                <w:b/>
                <w:bCs/>
                <w:color w:val="212529"/>
                <w:vertAlign w:val="superscript"/>
              </w:rPr>
              <w:t>6</w:t>
            </w:r>
          </w:p>
        </w:tc>
      </w:tr>
      <w:tr w:rsidR="00ED45C2" w14:paraId="13B8E324"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4CFC7A87" w14:textId="5C8B68D0" w:rsidR="00ED45C2" w:rsidRDefault="00ED45C2" w:rsidP="00092A5D">
            <w:pPr>
              <w:rPr>
                <w:color w:val="212529"/>
              </w:rPr>
            </w:pPr>
            <w:proofErr w:type="spellStart"/>
            <w:r>
              <w:rPr>
                <w:rFonts w:cstheme="minorHAnsi"/>
                <w:color w:val="000000"/>
              </w:rPr>
              <w:t>CoRe</w:t>
            </w:r>
            <w:proofErr w:type="spellEnd"/>
            <w:r>
              <w:rPr>
                <w:rFonts w:cstheme="minorHAnsi"/>
                <w:color w:val="000000"/>
              </w:rPr>
              <w:t xml:space="preserve"> Enrollment File</w:t>
            </w:r>
          </w:p>
        </w:tc>
        <w:tc>
          <w:tcPr>
            <w:tcW w:w="1620" w:type="dxa"/>
            <w:vMerge w:val="restart"/>
            <w:tcBorders>
              <w:top w:val="nil"/>
              <w:left w:val="nil"/>
              <w:right w:val="single" w:sz="4" w:space="0" w:color="auto"/>
            </w:tcBorders>
            <w:shd w:val="clear" w:color="000000" w:fill="FFFFFF"/>
            <w:vAlign w:val="center"/>
          </w:tcPr>
          <w:p w14:paraId="0CF57A84" w14:textId="6EBAC634" w:rsidR="00ED45C2" w:rsidRDefault="00ED45C2" w:rsidP="00092A5D">
            <w:pPr>
              <w:rPr>
                <w:color w:val="212529"/>
              </w:rPr>
            </w:pPr>
            <w:r>
              <w:rPr>
                <w:rFonts w:cstheme="minorHAnsi"/>
                <w:color w:val="212529"/>
              </w:rPr>
              <w:t xml:space="preserve">Data provided for persons included in the above specified Cancer File (diagnosis) years, who met the </w:t>
            </w:r>
            <w:proofErr w:type="spellStart"/>
            <w:r>
              <w:rPr>
                <w:rFonts w:cstheme="minorHAnsi"/>
                <w:color w:val="212529"/>
              </w:rPr>
              <w:t>CoRe</w:t>
            </w:r>
            <w:proofErr w:type="spellEnd"/>
            <w:r>
              <w:rPr>
                <w:rFonts w:cstheme="minorHAnsi"/>
                <w:color w:val="212529"/>
              </w:rPr>
              <w:t xml:space="preserve"> File inclusion criteria.</w:t>
            </w:r>
            <w:r>
              <w:rPr>
                <w:rFonts w:cstheme="minorHAnsi"/>
                <w:b/>
                <w:bCs/>
                <w:color w:val="212529"/>
                <w:vertAlign w:val="superscript"/>
              </w:rPr>
              <w:t>6</w:t>
            </w:r>
          </w:p>
        </w:tc>
        <w:tc>
          <w:tcPr>
            <w:tcW w:w="1710" w:type="dxa"/>
            <w:tcBorders>
              <w:top w:val="nil"/>
              <w:left w:val="nil"/>
              <w:bottom w:val="single" w:sz="4" w:space="0" w:color="auto"/>
              <w:right w:val="single" w:sz="4" w:space="0" w:color="auto"/>
            </w:tcBorders>
            <w:shd w:val="clear" w:color="000000" w:fill="FFFFFF"/>
            <w:vAlign w:val="center"/>
          </w:tcPr>
          <w:p w14:paraId="4069DBE4"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38258DAC" w14:textId="77777777" w:rsidR="00ED45C2" w:rsidRDefault="00ED45C2" w:rsidP="00092A5D">
            <w:pPr>
              <w:rPr>
                <w:color w:val="212529"/>
              </w:rPr>
            </w:pPr>
          </w:p>
        </w:tc>
      </w:tr>
      <w:tr w:rsidR="00ED45C2" w14:paraId="021A9F64"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34D73776" w14:textId="3B74CAB6" w:rsidR="00ED45C2" w:rsidRDefault="00ED45C2" w:rsidP="00092A5D">
            <w:pPr>
              <w:rPr>
                <w:color w:val="212529"/>
              </w:rPr>
            </w:pPr>
            <w:proofErr w:type="spellStart"/>
            <w:r>
              <w:rPr>
                <w:rFonts w:cstheme="minorHAnsi"/>
              </w:rPr>
              <w:t>CoRe</w:t>
            </w:r>
            <w:proofErr w:type="spellEnd"/>
            <w:r>
              <w:rPr>
                <w:rFonts w:cstheme="minorHAnsi"/>
              </w:rPr>
              <w:t xml:space="preserve"> Comorbidity- Prior to Cancer Diagnosis File</w:t>
            </w:r>
          </w:p>
        </w:tc>
        <w:tc>
          <w:tcPr>
            <w:tcW w:w="1620" w:type="dxa"/>
            <w:vMerge/>
            <w:tcBorders>
              <w:left w:val="nil"/>
              <w:right w:val="single" w:sz="4" w:space="0" w:color="auto"/>
            </w:tcBorders>
            <w:shd w:val="clear" w:color="000000" w:fill="FFFFFF"/>
            <w:vAlign w:val="center"/>
          </w:tcPr>
          <w:p w14:paraId="3F776F7A"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63FC6B58"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65AEE882" w14:textId="77777777" w:rsidR="00ED45C2" w:rsidRDefault="00ED45C2" w:rsidP="00092A5D">
            <w:pPr>
              <w:rPr>
                <w:color w:val="212529"/>
              </w:rPr>
            </w:pPr>
          </w:p>
        </w:tc>
      </w:tr>
      <w:tr w:rsidR="00ED45C2" w14:paraId="70B90747"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526182D6" w14:textId="74D938F7" w:rsidR="00ED45C2" w:rsidRDefault="00ED45C2" w:rsidP="00ED45C2">
            <w:pPr>
              <w:rPr>
                <w:color w:val="212529"/>
              </w:rPr>
            </w:pPr>
            <w:proofErr w:type="spellStart"/>
            <w:r>
              <w:rPr>
                <w:rFonts w:cstheme="minorHAnsi"/>
              </w:rPr>
              <w:t>CoRe</w:t>
            </w:r>
            <w:proofErr w:type="spellEnd"/>
            <w:r>
              <w:rPr>
                <w:rFonts w:cstheme="minorHAnsi"/>
              </w:rPr>
              <w:t xml:space="preserve"> Comorbidity- Post Cancer Diagnosis File</w:t>
            </w:r>
          </w:p>
        </w:tc>
        <w:tc>
          <w:tcPr>
            <w:tcW w:w="1620" w:type="dxa"/>
            <w:vMerge/>
            <w:tcBorders>
              <w:left w:val="nil"/>
              <w:right w:val="single" w:sz="4" w:space="0" w:color="auto"/>
            </w:tcBorders>
            <w:shd w:val="clear" w:color="000000" w:fill="FFFFFF"/>
            <w:vAlign w:val="center"/>
          </w:tcPr>
          <w:p w14:paraId="01E53ED7"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52A86238"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20CCED51" w14:textId="77777777" w:rsidR="00ED45C2" w:rsidRDefault="00ED45C2" w:rsidP="00092A5D">
            <w:pPr>
              <w:rPr>
                <w:color w:val="212529"/>
              </w:rPr>
            </w:pPr>
          </w:p>
        </w:tc>
      </w:tr>
      <w:tr w:rsidR="00ED45C2" w14:paraId="7F7CA6F0"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01FBDD14" w14:textId="0E8BDBD3" w:rsidR="00ED45C2" w:rsidRDefault="00ED45C2" w:rsidP="00092A5D">
            <w:pPr>
              <w:rPr>
                <w:color w:val="212529"/>
              </w:rPr>
            </w:pPr>
            <w:proofErr w:type="spellStart"/>
            <w:r>
              <w:rPr>
                <w:rFonts w:cstheme="minorHAnsi"/>
                <w:color w:val="000000"/>
              </w:rPr>
              <w:t>CoRe</w:t>
            </w:r>
            <w:proofErr w:type="spellEnd"/>
            <w:r>
              <w:rPr>
                <w:rFonts w:cstheme="minorHAnsi"/>
                <w:color w:val="000000"/>
              </w:rPr>
              <w:t xml:space="preserve"> Cancer Treatment- </w:t>
            </w:r>
            <w:r>
              <w:rPr>
                <w:rFonts w:cstheme="minorHAnsi"/>
              </w:rPr>
              <w:t>Systemic ABFFS File</w:t>
            </w:r>
          </w:p>
        </w:tc>
        <w:tc>
          <w:tcPr>
            <w:tcW w:w="1620" w:type="dxa"/>
            <w:vMerge/>
            <w:tcBorders>
              <w:left w:val="nil"/>
              <w:right w:val="single" w:sz="4" w:space="0" w:color="auto"/>
            </w:tcBorders>
            <w:shd w:val="clear" w:color="000000" w:fill="FFFFFF"/>
            <w:vAlign w:val="center"/>
          </w:tcPr>
          <w:p w14:paraId="365D04BC"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298B6A2E"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647534EF" w14:textId="77777777" w:rsidR="00ED45C2" w:rsidRDefault="00ED45C2" w:rsidP="00092A5D">
            <w:pPr>
              <w:rPr>
                <w:color w:val="212529"/>
              </w:rPr>
            </w:pPr>
          </w:p>
        </w:tc>
      </w:tr>
      <w:tr w:rsidR="00ED45C2" w14:paraId="14489860"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6C1D3787" w14:textId="70E8AF04" w:rsidR="00ED45C2" w:rsidRDefault="00ED45C2" w:rsidP="00ED45C2">
            <w:pPr>
              <w:rPr>
                <w:color w:val="212529"/>
              </w:rPr>
            </w:pPr>
            <w:proofErr w:type="spellStart"/>
            <w:r>
              <w:rPr>
                <w:rFonts w:cstheme="minorHAnsi"/>
              </w:rPr>
              <w:t>CoRe</w:t>
            </w:r>
            <w:proofErr w:type="spellEnd"/>
            <w:r>
              <w:rPr>
                <w:rFonts w:cstheme="minorHAnsi"/>
              </w:rPr>
              <w:t xml:space="preserve"> Cancer </w:t>
            </w:r>
            <w:r>
              <w:rPr>
                <w:rFonts w:cstheme="minorHAnsi"/>
                <w:color w:val="000000"/>
              </w:rPr>
              <w:t xml:space="preserve">Treatment- </w:t>
            </w:r>
            <w:r>
              <w:rPr>
                <w:rFonts w:cstheme="minorHAnsi"/>
              </w:rPr>
              <w:t>Systemic Part D File</w:t>
            </w:r>
          </w:p>
        </w:tc>
        <w:tc>
          <w:tcPr>
            <w:tcW w:w="1620" w:type="dxa"/>
            <w:vMerge/>
            <w:tcBorders>
              <w:left w:val="nil"/>
              <w:right w:val="single" w:sz="4" w:space="0" w:color="auto"/>
            </w:tcBorders>
            <w:shd w:val="clear" w:color="000000" w:fill="FFFFFF"/>
            <w:vAlign w:val="center"/>
          </w:tcPr>
          <w:p w14:paraId="37E81713"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5DCA166E"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2CCB74B2" w14:textId="77777777" w:rsidR="00ED45C2" w:rsidRDefault="00ED45C2" w:rsidP="00092A5D">
            <w:pPr>
              <w:rPr>
                <w:color w:val="212529"/>
              </w:rPr>
            </w:pPr>
          </w:p>
        </w:tc>
      </w:tr>
      <w:tr w:rsidR="00ED45C2" w14:paraId="35DB4B26"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400A47D5" w14:textId="5E82F63F" w:rsidR="00ED45C2" w:rsidRDefault="00ED45C2" w:rsidP="00092A5D">
            <w:pPr>
              <w:rPr>
                <w:color w:val="212529"/>
              </w:rPr>
            </w:pPr>
            <w:proofErr w:type="spellStart"/>
            <w:r>
              <w:rPr>
                <w:rFonts w:cstheme="minorHAnsi"/>
                <w:color w:val="212529"/>
              </w:rPr>
              <w:t>CoRe</w:t>
            </w:r>
            <w:proofErr w:type="spellEnd"/>
            <w:r>
              <w:rPr>
                <w:rFonts w:cstheme="minorHAnsi"/>
                <w:color w:val="212529"/>
              </w:rPr>
              <w:t xml:space="preserve"> Cancer </w:t>
            </w:r>
            <w:r>
              <w:rPr>
                <w:rFonts w:cstheme="minorHAnsi"/>
                <w:color w:val="000000"/>
              </w:rPr>
              <w:t xml:space="preserve">Treatment- </w:t>
            </w:r>
            <w:r>
              <w:rPr>
                <w:rFonts w:cstheme="minorHAnsi"/>
                <w:color w:val="212529"/>
              </w:rPr>
              <w:t>Radiation File</w:t>
            </w:r>
          </w:p>
        </w:tc>
        <w:tc>
          <w:tcPr>
            <w:tcW w:w="1620" w:type="dxa"/>
            <w:vMerge/>
            <w:tcBorders>
              <w:left w:val="nil"/>
              <w:right w:val="single" w:sz="4" w:space="0" w:color="auto"/>
            </w:tcBorders>
            <w:shd w:val="clear" w:color="000000" w:fill="FFFFFF"/>
            <w:vAlign w:val="center"/>
          </w:tcPr>
          <w:p w14:paraId="65728F9E"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76FC870C"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50D5D1B7" w14:textId="77777777" w:rsidR="00ED45C2" w:rsidRDefault="00ED45C2" w:rsidP="00092A5D">
            <w:pPr>
              <w:rPr>
                <w:color w:val="212529"/>
              </w:rPr>
            </w:pPr>
          </w:p>
        </w:tc>
      </w:tr>
      <w:tr w:rsidR="00ED45C2" w14:paraId="55BDCC2A"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38DEB956" w14:textId="1E00ADF6" w:rsidR="00ED45C2" w:rsidRDefault="00ED45C2" w:rsidP="00092A5D">
            <w:pPr>
              <w:rPr>
                <w:color w:val="212529"/>
              </w:rPr>
            </w:pPr>
            <w:proofErr w:type="spellStart"/>
            <w:r>
              <w:rPr>
                <w:rFonts w:cstheme="minorHAnsi"/>
                <w:color w:val="212529"/>
              </w:rPr>
              <w:t>CoRe</w:t>
            </w:r>
            <w:proofErr w:type="spellEnd"/>
            <w:r>
              <w:rPr>
                <w:rFonts w:cstheme="minorHAnsi"/>
                <w:color w:val="212529"/>
              </w:rPr>
              <w:t xml:space="preserve"> Cancer </w:t>
            </w:r>
            <w:r>
              <w:rPr>
                <w:rFonts w:cstheme="minorHAnsi"/>
                <w:color w:val="000000"/>
              </w:rPr>
              <w:t xml:space="preserve">Treatment- </w:t>
            </w:r>
            <w:r>
              <w:rPr>
                <w:rFonts w:cstheme="minorHAnsi"/>
                <w:color w:val="212529"/>
              </w:rPr>
              <w:t>Surgery File</w:t>
            </w:r>
          </w:p>
        </w:tc>
        <w:tc>
          <w:tcPr>
            <w:tcW w:w="1620" w:type="dxa"/>
            <w:vMerge/>
            <w:tcBorders>
              <w:left w:val="nil"/>
              <w:right w:val="single" w:sz="4" w:space="0" w:color="auto"/>
            </w:tcBorders>
            <w:shd w:val="clear" w:color="000000" w:fill="FFFFFF"/>
            <w:vAlign w:val="center"/>
          </w:tcPr>
          <w:p w14:paraId="5378EB7D"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60EEECAE"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48FAB9FC" w14:textId="77777777" w:rsidR="00ED45C2" w:rsidRDefault="00ED45C2" w:rsidP="00092A5D">
            <w:pPr>
              <w:rPr>
                <w:color w:val="212529"/>
              </w:rPr>
            </w:pPr>
          </w:p>
        </w:tc>
      </w:tr>
      <w:tr w:rsidR="00ED45C2" w14:paraId="198B79D0"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2C2C5CAD" w14:textId="4C6B4F1F" w:rsidR="00ED45C2" w:rsidRDefault="00ED45C2" w:rsidP="00ED45C2">
            <w:pPr>
              <w:rPr>
                <w:rFonts w:cstheme="minorHAnsi"/>
                <w:color w:val="212529"/>
              </w:rPr>
            </w:pPr>
            <w:proofErr w:type="spellStart"/>
            <w:r>
              <w:rPr>
                <w:rFonts w:cstheme="minorHAnsi"/>
                <w:color w:val="212529"/>
              </w:rPr>
              <w:t>CoRe</w:t>
            </w:r>
            <w:proofErr w:type="spellEnd"/>
            <w:r>
              <w:rPr>
                <w:rFonts w:cstheme="minorHAnsi"/>
                <w:color w:val="212529"/>
              </w:rPr>
              <w:t xml:space="preserve"> Cancer </w:t>
            </w:r>
            <w:r>
              <w:rPr>
                <w:rFonts w:cstheme="minorHAnsi"/>
                <w:color w:val="000000"/>
              </w:rPr>
              <w:t xml:space="preserve">Treatment- </w:t>
            </w:r>
            <w:r>
              <w:rPr>
                <w:rFonts w:cstheme="minorHAnsi"/>
                <w:color w:val="212529"/>
              </w:rPr>
              <w:t>Summary File</w:t>
            </w:r>
          </w:p>
        </w:tc>
        <w:tc>
          <w:tcPr>
            <w:tcW w:w="1620" w:type="dxa"/>
            <w:vMerge/>
            <w:tcBorders>
              <w:left w:val="nil"/>
              <w:bottom w:val="single" w:sz="4" w:space="0" w:color="auto"/>
              <w:right w:val="single" w:sz="4" w:space="0" w:color="auto"/>
            </w:tcBorders>
            <w:shd w:val="clear" w:color="000000" w:fill="FFFFFF"/>
            <w:vAlign w:val="center"/>
          </w:tcPr>
          <w:p w14:paraId="3CEC2726" w14:textId="77777777" w:rsidR="00ED45C2" w:rsidRDefault="00ED45C2" w:rsidP="00092A5D">
            <w:pPr>
              <w:rPr>
                <w:color w:val="212529"/>
              </w:rPr>
            </w:pPr>
          </w:p>
        </w:tc>
        <w:tc>
          <w:tcPr>
            <w:tcW w:w="1710" w:type="dxa"/>
            <w:tcBorders>
              <w:top w:val="nil"/>
              <w:left w:val="nil"/>
              <w:bottom w:val="single" w:sz="4" w:space="0" w:color="auto"/>
              <w:right w:val="single" w:sz="4" w:space="0" w:color="auto"/>
            </w:tcBorders>
            <w:shd w:val="clear" w:color="000000" w:fill="FFFFFF"/>
            <w:vAlign w:val="center"/>
          </w:tcPr>
          <w:p w14:paraId="4AA6AF86"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77A895E5" w14:textId="77777777" w:rsidR="00ED45C2" w:rsidRDefault="00ED45C2" w:rsidP="00092A5D">
            <w:pPr>
              <w:rPr>
                <w:color w:val="212529"/>
              </w:rPr>
            </w:pPr>
          </w:p>
        </w:tc>
      </w:tr>
      <w:tr w:rsidR="00ED45C2" w14:paraId="0A650FCA" w14:textId="77777777" w:rsidTr="00D17346">
        <w:trPr>
          <w:cantSplit/>
          <w:trHeight w:val="29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96387FF" w14:textId="19E22747" w:rsidR="00ED45C2" w:rsidRDefault="00ED45C2" w:rsidP="00092A5D">
            <w:pPr>
              <w:rPr>
                <w:color w:val="212529"/>
              </w:rPr>
            </w:pPr>
            <w:r>
              <w:rPr>
                <w:rFonts w:cstheme="minorHAnsi"/>
                <w:b/>
                <w:bCs/>
                <w:color w:val="212529"/>
              </w:rPr>
              <w:t>Housing Assistance Data</w:t>
            </w:r>
            <w:r>
              <w:rPr>
                <w:rFonts w:cstheme="minorHAnsi"/>
                <w:b/>
                <w:bCs/>
                <w:color w:val="212529"/>
                <w:vertAlign w:val="superscript"/>
              </w:rPr>
              <w:t>7</w:t>
            </w:r>
          </w:p>
        </w:tc>
      </w:tr>
      <w:tr w:rsidR="00ED45C2" w14:paraId="45BF378C"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621B7D2A" w14:textId="7E06A631" w:rsidR="00ED45C2" w:rsidRDefault="00ED45C2" w:rsidP="00ED45C2">
            <w:pPr>
              <w:rPr>
                <w:rFonts w:cstheme="minorHAnsi"/>
                <w:color w:val="212529"/>
              </w:rPr>
            </w:pPr>
            <w:r>
              <w:rPr>
                <w:rFonts w:cstheme="minorHAnsi"/>
                <w:color w:val="212529"/>
              </w:rPr>
              <w:t>Temporal Alignment File</w:t>
            </w:r>
          </w:p>
        </w:tc>
        <w:tc>
          <w:tcPr>
            <w:tcW w:w="1620" w:type="dxa"/>
            <w:tcBorders>
              <w:left w:val="nil"/>
              <w:bottom w:val="single" w:sz="4" w:space="0" w:color="auto"/>
              <w:right w:val="single" w:sz="4" w:space="0" w:color="auto"/>
            </w:tcBorders>
            <w:shd w:val="clear" w:color="000000" w:fill="FFFFFF"/>
            <w:vAlign w:val="center"/>
          </w:tcPr>
          <w:p w14:paraId="539DAAB8" w14:textId="23347F5C" w:rsidR="00ED45C2" w:rsidRDefault="00ED45C2" w:rsidP="00092A5D">
            <w:pPr>
              <w:rPr>
                <w:color w:val="212529"/>
              </w:rPr>
            </w:pPr>
            <w:r>
              <w:rPr>
                <w:color w:val="212529"/>
              </w:rPr>
              <w:t>2006-2020</w:t>
            </w:r>
          </w:p>
        </w:tc>
        <w:tc>
          <w:tcPr>
            <w:tcW w:w="1710" w:type="dxa"/>
            <w:tcBorders>
              <w:top w:val="nil"/>
              <w:left w:val="nil"/>
              <w:bottom w:val="single" w:sz="4" w:space="0" w:color="auto"/>
              <w:right w:val="single" w:sz="4" w:space="0" w:color="auto"/>
            </w:tcBorders>
            <w:shd w:val="clear" w:color="000000" w:fill="FFFFFF"/>
            <w:vAlign w:val="center"/>
          </w:tcPr>
          <w:p w14:paraId="62AB3559"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5D2A95BC" w14:textId="77777777" w:rsidR="00ED45C2" w:rsidRDefault="00ED45C2" w:rsidP="00092A5D">
            <w:pPr>
              <w:rPr>
                <w:color w:val="212529"/>
              </w:rPr>
            </w:pPr>
          </w:p>
        </w:tc>
      </w:tr>
      <w:tr w:rsidR="00ED45C2" w14:paraId="3C5900CA"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53C2BF10" w14:textId="441FD3DA" w:rsidR="00ED45C2" w:rsidRDefault="00ED45C2" w:rsidP="00ED45C2">
            <w:pPr>
              <w:rPr>
                <w:rFonts w:cstheme="minorHAnsi"/>
                <w:color w:val="212529"/>
              </w:rPr>
            </w:pPr>
            <w:r>
              <w:rPr>
                <w:rFonts w:cstheme="minorHAnsi"/>
                <w:color w:val="212529"/>
              </w:rPr>
              <w:t>Episode File</w:t>
            </w:r>
          </w:p>
        </w:tc>
        <w:tc>
          <w:tcPr>
            <w:tcW w:w="1620" w:type="dxa"/>
            <w:tcBorders>
              <w:left w:val="nil"/>
              <w:bottom w:val="single" w:sz="4" w:space="0" w:color="auto"/>
              <w:right w:val="single" w:sz="4" w:space="0" w:color="auto"/>
            </w:tcBorders>
            <w:shd w:val="clear" w:color="000000" w:fill="FFFFFF"/>
            <w:vAlign w:val="center"/>
          </w:tcPr>
          <w:p w14:paraId="7128B468" w14:textId="3B8D5AD9" w:rsidR="00ED45C2" w:rsidRDefault="00ED45C2" w:rsidP="00092A5D">
            <w:pPr>
              <w:rPr>
                <w:color w:val="212529"/>
              </w:rPr>
            </w:pPr>
            <w:r>
              <w:rPr>
                <w:color w:val="212529"/>
              </w:rPr>
              <w:t>2006-2020</w:t>
            </w:r>
          </w:p>
        </w:tc>
        <w:tc>
          <w:tcPr>
            <w:tcW w:w="1710" w:type="dxa"/>
            <w:tcBorders>
              <w:top w:val="nil"/>
              <w:left w:val="nil"/>
              <w:bottom w:val="single" w:sz="4" w:space="0" w:color="auto"/>
              <w:right w:val="single" w:sz="4" w:space="0" w:color="auto"/>
            </w:tcBorders>
            <w:shd w:val="clear" w:color="000000" w:fill="FFFFFF"/>
            <w:vAlign w:val="center"/>
          </w:tcPr>
          <w:p w14:paraId="419DF3B1"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639A9528" w14:textId="77777777" w:rsidR="00ED45C2" w:rsidRDefault="00ED45C2" w:rsidP="00092A5D">
            <w:pPr>
              <w:rPr>
                <w:color w:val="212529"/>
              </w:rPr>
            </w:pPr>
          </w:p>
        </w:tc>
      </w:tr>
      <w:tr w:rsidR="00ED45C2" w14:paraId="2FFD5590" w14:textId="77777777"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tcPr>
          <w:p w14:paraId="3D801661" w14:textId="0C93F149" w:rsidR="00ED45C2" w:rsidRDefault="00ED45C2" w:rsidP="00ED45C2">
            <w:pPr>
              <w:rPr>
                <w:rFonts w:cstheme="minorHAnsi"/>
                <w:color w:val="212529"/>
              </w:rPr>
            </w:pPr>
            <w:r>
              <w:rPr>
                <w:rFonts w:cstheme="minorHAnsi"/>
                <w:color w:val="212529"/>
              </w:rPr>
              <w:t>Transaction File</w:t>
            </w:r>
          </w:p>
        </w:tc>
        <w:tc>
          <w:tcPr>
            <w:tcW w:w="1620" w:type="dxa"/>
            <w:tcBorders>
              <w:left w:val="nil"/>
              <w:bottom w:val="single" w:sz="4" w:space="0" w:color="auto"/>
              <w:right w:val="single" w:sz="4" w:space="0" w:color="auto"/>
            </w:tcBorders>
            <w:shd w:val="clear" w:color="000000" w:fill="FFFFFF"/>
            <w:vAlign w:val="center"/>
          </w:tcPr>
          <w:p w14:paraId="75E76EA3" w14:textId="38E2FAA5" w:rsidR="00ED45C2" w:rsidRDefault="00ED45C2" w:rsidP="00092A5D">
            <w:pPr>
              <w:rPr>
                <w:color w:val="212529"/>
              </w:rPr>
            </w:pPr>
            <w:r>
              <w:rPr>
                <w:color w:val="212529"/>
              </w:rPr>
              <w:t>2006-2020</w:t>
            </w:r>
          </w:p>
        </w:tc>
        <w:tc>
          <w:tcPr>
            <w:tcW w:w="1710" w:type="dxa"/>
            <w:tcBorders>
              <w:top w:val="nil"/>
              <w:left w:val="nil"/>
              <w:bottom w:val="single" w:sz="4" w:space="0" w:color="auto"/>
              <w:right w:val="single" w:sz="4" w:space="0" w:color="auto"/>
            </w:tcBorders>
            <w:shd w:val="clear" w:color="000000" w:fill="FFFFFF"/>
            <w:vAlign w:val="center"/>
          </w:tcPr>
          <w:p w14:paraId="4A8C5687" w14:textId="77777777" w:rsidR="00ED45C2" w:rsidRDefault="00ED45C2" w:rsidP="00092A5D">
            <w:pPr>
              <w:rPr>
                <w:color w:val="212529"/>
              </w:rPr>
            </w:pPr>
          </w:p>
        </w:tc>
        <w:tc>
          <w:tcPr>
            <w:tcW w:w="2060" w:type="dxa"/>
            <w:tcBorders>
              <w:top w:val="nil"/>
              <w:left w:val="nil"/>
              <w:bottom w:val="single" w:sz="4" w:space="0" w:color="auto"/>
              <w:right w:val="single" w:sz="4" w:space="0" w:color="auto"/>
            </w:tcBorders>
            <w:shd w:val="clear" w:color="000000" w:fill="FFFFFF"/>
            <w:vAlign w:val="center"/>
          </w:tcPr>
          <w:p w14:paraId="04E067DE" w14:textId="77777777" w:rsidR="00ED45C2" w:rsidRDefault="00ED45C2" w:rsidP="00092A5D">
            <w:pPr>
              <w:rPr>
                <w:color w:val="212529"/>
              </w:rPr>
            </w:pPr>
          </w:p>
        </w:tc>
      </w:tr>
      <w:tr w:rsidR="003E5E85" w14:paraId="286FDA1A" w14:textId="5B707319" w:rsidTr="00D17346">
        <w:trPr>
          <w:cantSplit/>
          <w:trHeight w:val="290"/>
          <w:jc w:val="center"/>
        </w:trPr>
        <w:tc>
          <w:tcPr>
            <w:tcW w:w="9985"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FC6FF6" w14:textId="741354F9" w:rsidR="003E5E85" w:rsidRDefault="003E5E85" w:rsidP="00092A5D">
            <w:pPr>
              <w:rPr>
                <w:b/>
                <w:bCs/>
                <w:color w:val="212529"/>
              </w:rPr>
            </w:pPr>
            <w:r>
              <w:rPr>
                <w:b/>
                <w:bCs/>
                <w:color w:val="212529"/>
              </w:rPr>
              <w:t>Ancillary Files</w:t>
            </w:r>
          </w:p>
        </w:tc>
      </w:tr>
      <w:tr w:rsidR="00092A5D" w14:paraId="06412DDD" w14:textId="065FD6BC"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000000" w:fill="FFFFFF"/>
            <w:vAlign w:val="center"/>
            <w:hideMark/>
          </w:tcPr>
          <w:p w14:paraId="660EECC9" w14:textId="77777777" w:rsidR="00092A5D" w:rsidRDefault="00092A5D" w:rsidP="00092A5D">
            <w:pPr>
              <w:rPr>
                <w:color w:val="212529"/>
              </w:rPr>
            </w:pPr>
            <w:r>
              <w:rPr>
                <w:color w:val="212529"/>
              </w:rPr>
              <w:t>Medicare Data on Provider Practice and Specialty (MD-PPAS)</w:t>
            </w:r>
          </w:p>
        </w:tc>
        <w:tc>
          <w:tcPr>
            <w:tcW w:w="1620" w:type="dxa"/>
            <w:tcBorders>
              <w:top w:val="nil"/>
              <w:left w:val="nil"/>
              <w:bottom w:val="single" w:sz="4" w:space="0" w:color="auto"/>
              <w:right w:val="single" w:sz="4" w:space="0" w:color="auto"/>
            </w:tcBorders>
            <w:shd w:val="clear" w:color="000000" w:fill="FFFFFF"/>
            <w:vAlign w:val="center"/>
            <w:hideMark/>
          </w:tcPr>
          <w:p w14:paraId="659ED6F3" w14:textId="7B7A4C65" w:rsidR="00092A5D" w:rsidRDefault="00092A5D" w:rsidP="00092A5D">
            <w:pPr>
              <w:rPr>
                <w:color w:val="212529"/>
              </w:rPr>
            </w:pPr>
            <w:r>
              <w:rPr>
                <w:color w:val="212529"/>
              </w:rPr>
              <w:t>2008-20</w:t>
            </w:r>
            <w:r w:rsidR="0049138C">
              <w:rPr>
                <w:color w:val="212529"/>
              </w:rPr>
              <w:t>20</w:t>
            </w:r>
          </w:p>
        </w:tc>
        <w:tc>
          <w:tcPr>
            <w:tcW w:w="1710" w:type="dxa"/>
            <w:tcBorders>
              <w:top w:val="nil"/>
              <w:left w:val="nil"/>
              <w:bottom w:val="single" w:sz="4" w:space="0" w:color="auto"/>
              <w:right w:val="single" w:sz="4" w:space="0" w:color="auto"/>
            </w:tcBorders>
            <w:shd w:val="clear" w:color="000000" w:fill="FFFFFF"/>
            <w:vAlign w:val="center"/>
            <w:hideMark/>
          </w:tcPr>
          <w:p w14:paraId="19A912C1" w14:textId="77777777" w:rsidR="00092A5D" w:rsidRDefault="00092A5D" w:rsidP="00092A5D">
            <w:pPr>
              <w:rPr>
                <w:color w:val="212529"/>
              </w:rPr>
            </w:pPr>
            <w:r>
              <w:rPr>
                <w:color w:val="212529"/>
              </w:rPr>
              <w:t> </w:t>
            </w:r>
          </w:p>
        </w:tc>
        <w:tc>
          <w:tcPr>
            <w:tcW w:w="2060" w:type="dxa"/>
            <w:tcBorders>
              <w:top w:val="nil"/>
              <w:left w:val="nil"/>
              <w:bottom w:val="single" w:sz="4" w:space="0" w:color="auto"/>
              <w:right w:val="single" w:sz="4" w:space="0" w:color="auto"/>
            </w:tcBorders>
            <w:shd w:val="clear" w:color="000000" w:fill="FFFFFF"/>
            <w:vAlign w:val="center"/>
          </w:tcPr>
          <w:p w14:paraId="25BD9DC6" w14:textId="77777777" w:rsidR="00092A5D" w:rsidRDefault="00092A5D" w:rsidP="00092A5D">
            <w:pPr>
              <w:rPr>
                <w:color w:val="212529"/>
              </w:rPr>
            </w:pPr>
          </w:p>
        </w:tc>
      </w:tr>
      <w:tr w:rsidR="00092A5D" w:rsidRPr="00F5003D" w14:paraId="1372F803" w14:textId="765A8699" w:rsidTr="00D17346">
        <w:trPr>
          <w:cantSplit/>
          <w:trHeight w:val="290"/>
          <w:jc w:val="center"/>
        </w:trPr>
        <w:tc>
          <w:tcPr>
            <w:tcW w:w="4595" w:type="dxa"/>
            <w:tcBorders>
              <w:top w:val="nil"/>
              <w:left w:val="single" w:sz="4" w:space="0" w:color="auto"/>
              <w:bottom w:val="single" w:sz="4" w:space="0" w:color="auto"/>
              <w:right w:val="single" w:sz="4" w:space="0" w:color="auto"/>
            </w:tcBorders>
            <w:shd w:val="clear" w:color="auto" w:fill="auto"/>
            <w:noWrap/>
            <w:vAlign w:val="center"/>
            <w:hideMark/>
          </w:tcPr>
          <w:p w14:paraId="0D893029" w14:textId="77777777" w:rsidR="00092A5D" w:rsidRPr="00431B16" w:rsidRDefault="00092A5D" w:rsidP="00092A5D">
            <w:pPr>
              <w:rPr>
                <w:color w:val="000000"/>
              </w:rPr>
            </w:pPr>
            <w:r w:rsidRPr="00431B16">
              <w:rPr>
                <w:color w:val="000000"/>
              </w:rPr>
              <w:lastRenderedPageBreak/>
              <w:t>Hospital Characteristics File</w:t>
            </w:r>
          </w:p>
        </w:tc>
        <w:tc>
          <w:tcPr>
            <w:tcW w:w="1620" w:type="dxa"/>
            <w:tcBorders>
              <w:top w:val="nil"/>
              <w:left w:val="nil"/>
              <w:bottom w:val="single" w:sz="4" w:space="0" w:color="auto"/>
              <w:right w:val="single" w:sz="4" w:space="0" w:color="auto"/>
            </w:tcBorders>
            <w:shd w:val="clear" w:color="auto" w:fill="auto"/>
            <w:vAlign w:val="center"/>
            <w:hideMark/>
          </w:tcPr>
          <w:p w14:paraId="63094333" w14:textId="433815B7" w:rsidR="00092A5D" w:rsidRPr="00F5003D" w:rsidRDefault="00431B16" w:rsidP="00092A5D">
            <w:pPr>
              <w:rPr>
                <w:rFonts w:ascii="Calibri" w:hAnsi="Calibri"/>
                <w:color w:val="000000"/>
                <w:sz w:val="20"/>
                <w:szCs w:val="20"/>
              </w:rPr>
            </w:pPr>
            <w:r w:rsidRPr="00D07DEF">
              <w:rPr>
                <w:color w:val="000000"/>
              </w:rPr>
              <w:t>1996, 1998, 2000-2022</w:t>
            </w:r>
          </w:p>
        </w:tc>
        <w:tc>
          <w:tcPr>
            <w:tcW w:w="1710" w:type="dxa"/>
            <w:tcBorders>
              <w:top w:val="nil"/>
              <w:left w:val="nil"/>
              <w:bottom w:val="single" w:sz="4" w:space="0" w:color="auto"/>
              <w:right w:val="single" w:sz="4" w:space="0" w:color="auto"/>
            </w:tcBorders>
            <w:shd w:val="clear" w:color="auto" w:fill="auto"/>
            <w:vAlign w:val="center"/>
            <w:hideMark/>
          </w:tcPr>
          <w:p w14:paraId="7563DF1B" w14:textId="77777777" w:rsidR="00092A5D" w:rsidRPr="00F5003D" w:rsidRDefault="00092A5D" w:rsidP="00092A5D">
            <w:pPr>
              <w:rPr>
                <w:rFonts w:ascii="Calibri" w:hAnsi="Calibri"/>
                <w:color w:val="000000"/>
                <w:sz w:val="20"/>
                <w:szCs w:val="20"/>
              </w:rPr>
            </w:pPr>
            <w:r w:rsidRPr="00F5003D">
              <w:rPr>
                <w:rFonts w:ascii="Calibri" w:hAnsi="Calibri"/>
                <w:color w:val="000000"/>
                <w:sz w:val="20"/>
                <w:szCs w:val="20"/>
              </w:rPr>
              <w:t> </w:t>
            </w:r>
          </w:p>
        </w:tc>
        <w:tc>
          <w:tcPr>
            <w:tcW w:w="2060" w:type="dxa"/>
            <w:tcBorders>
              <w:top w:val="nil"/>
              <w:left w:val="nil"/>
              <w:bottom w:val="single" w:sz="4" w:space="0" w:color="auto"/>
              <w:right w:val="single" w:sz="4" w:space="0" w:color="auto"/>
            </w:tcBorders>
            <w:vAlign w:val="center"/>
          </w:tcPr>
          <w:p w14:paraId="09EA9B57" w14:textId="77777777" w:rsidR="00092A5D" w:rsidRPr="00F5003D" w:rsidRDefault="00092A5D" w:rsidP="00092A5D">
            <w:pPr>
              <w:rPr>
                <w:rFonts w:ascii="Calibri" w:hAnsi="Calibri"/>
                <w:color w:val="000000"/>
                <w:sz w:val="20"/>
                <w:szCs w:val="20"/>
              </w:rPr>
            </w:pPr>
          </w:p>
        </w:tc>
      </w:tr>
    </w:tbl>
    <w:p w14:paraId="369E43FF" w14:textId="77777777" w:rsidR="00431B16" w:rsidRDefault="00431B16" w:rsidP="00ED45C2">
      <w:pPr>
        <w:spacing w:after="0" w:line="240" w:lineRule="auto"/>
        <w:rPr>
          <w:rFonts w:cstheme="minorHAnsi"/>
          <w:color w:val="000000"/>
          <w:sz w:val="20"/>
          <w:szCs w:val="20"/>
          <w:vertAlign w:val="superscript"/>
        </w:rPr>
      </w:pPr>
    </w:p>
    <w:p w14:paraId="17D0ABFC" w14:textId="5EABF696" w:rsidR="00C348A2" w:rsidRPr="00C348A2" w:rsidRDefault="00C348A2" w:rsidP="00C348A2">
      <w:r w:rsidRPr="001C7489">
        <w:rPr>
          <w:rFonts w:cstheme="minorHAnsi"/>
          <w:b/>
          <w:bCs/>
          <w:color w:val="000000"/>
          <w:sz w:val="20"/>
          <w:szCs w:val="20"/>
          <w:vertAlign w:val="superscript"/>
        </w:rPr>
        <w:t>*</w:t>
      </w:r>
      <w:r w:rsidRPr="001C7489">
        <w:rPr>
          <w:sz w:val="20"/>
          <w:szCs w:val="20"/>
        </w:rPr>
        <w:t>We recommend that you request an all-new SEER Cancer File.  This way you will receive updated survival information on your current cases.  The cost of this file is the same no matter how many years of data are included.  For example:  If the original SEER Cancer File is for years 2010-2017. The update request would be 2010-2019.</w:t>
      </w:r>
    </w:p>
    <w:p w14:paraId="48D3B8D6" w14:textId="77777777" w:rsidR="00431B16" w:rsidRDefault="00431B16" w:rsidP="00ED45C2">
      <w:pPr>
        <w:spacing w:after="0" w:line="240" w:lineRule="auto"/>
        <w:rPr>
          <w:rFonts w:cstheme="minorHAnsi"/>
          <w:color w:val="000000"/>
          <w:sz w:val="20"/>
          <w:szCs w:val="20"/>
          <w:vertAlign w:val="superscript"/>
        </w:rPr>
      </w:pPr>
    </w:p>
    <w:p w14:paraId="4DD62DC0" w14:textId="70A36E84" w:rsidR="00ED45C2" w:rsidRPr="00F5003D" w:rsidRDefault="00ED45C2" w:rsidP="00ED45C2">
      <w:pPr>
        <w:spacing w:after="0" w:line="240" w:lineRule="auto"/>
        <w:rPr>
          <w:rFonts w:cstheme="minorHAnsi"/>
          <w:color w:val="000000"/>
          <w:sz w:val="20"/>
          <w:szCs w:val="20"/>
        </w:rPr>
      </w:pPr>
      <w:r w:rsidRPr="00F5003D">
        <w:rPr>
          <w:rFonts w:cstheme="minorHAnsi"/>
          <w:color w:val="000000"/>
          <w:sz w:val="20"/>
          <w:szCs w:val="20"/>
          <w:vertAlign w:val="superscript"/>
        </w:rPr>
        <w:t>1</w:t>
      </w:r>
      <w:r w:rsidRPr="00F5003D">
        <w:rPr>
          <w:rFonts w:cstheme="minorHAnsi"/>
          <w:color w:val="000000"/>
          <w:sz w:val="20"/>
          <w:szCs w:val="20"/>
        </w:rPr>
        <w:t>Cancer cases from the expansion registries are diagnosed in 2000 or later.</w:t>
      </w:r>
    </w:p>
    <w:p w14:paraId="2CA5FDD6" w14:textId="77777777" w:rsidR="00ED45C2" w:rsidRPr="00F5003D" w:rsidRDefault="00ED45C2" w:rsidP="00ED45C2">
      <w:pPr>
        <w:spacing w:after="0" w:line="240" w:lineRule="auto"/>
        <w:ind w:left="180" w:hanging="180"/>
        <w:rPr>
          <w:rFonts w:cstheme="minorHAnsi"/>
          <w:color w:val="000000"/>
          <w:sz w:val="20"/>
          <w:szCs w:val="20"/>
        </w:rPr>
      </w:pPr>
      <w:r w:rsidRPr="00F5003D">
        <w:rPr>
          <w:rFonts w:cstheme="minorHAnsi"/>
          <w:color w:val="000000"/>
          <w:sz w:val="20"/>
          <w:szCs w:val="20"/>
          <w:vertAlign w:val="superscript"/>
        </w:rPr>
        <w:t>2</w:t>
      </w:r>
      <w:r w:rsidRPr="00F5003D">
        <w:rPr>
          <w:rFonts w:cstheme="minorHAnsi"/>
          <w:color w:val="000000"/>
          <w:sz w:val="20"/>
          <w:szCs w:val="20"/>
        </w:rPr>
        <w:t>All years of MBSF enrollment information will automatically be provided for the requested cancer cases and, if applicable, for the non-cancer controls.</w:t>
      </w:r>
    </w:p>
    <w:p w14:paraId="7707C179" w14:textId="77777777" w:rsidR="00ED45C2" w:rsidRPr="00F5003D" w:rsidRDefault="00ED45C2" w:rsidP="00ED45C2">
      <w:pPr>
        <w:spacing w:after="0" w:line="240" w:lineRule="auto"/>
        <w:ind w:left="180" w:hanging="180"/>
        <w:rPr>
          <w:rFonts w:cstheme="minorHAnsi"/>
          <w:color w:val="000000"/>
          <w:sz w:val="20"/>
          <w:szCs w:val="20"/>
        </w:rPr>
      </w:pPr>
      <w:r w:rsidRPr="00F5003D">
        <w:rPr>
          <w:rFonts w:cstheme="minorHAnsi"/>
          <w:color w:val="000000"/>
          <w:sz w:val="20"/>
          <w:szCs w:val="20"/>
          <w:vertAlign w:val="superscript"/>
        </w:rPr>
        <w:t>3</w:t>
      </w:r>
      <w:r w:rsidRPr="00F5003D">
        <w:rPr>
          <w:rFonts w:cstheme="minorHAnsi"/>
          <w:color w:val="000000"/>
          <w:sz w:val="20"/>
          <w:szCs w:val="20"/>
        </w:rPr>
        <w:t>Currently there is no 2019 data for non-cancer controls who were added to the Medicare 5% sample in 2019-2020; these data will be added as soon as possible.</w:t>
      </w:r>
    </w:p>
    <w:p w14:paraId="7F962AC6" w14:textId="77777777" w:rsidR="00ED45C2" w:rsidRPr="00F5003D" w:rsidRDefault="00ED45C2" w:rsidP="00ED45C2">
      <w:pPr>
        <w:spacing w:after="0" w:line="240" w:lineRule="auto"/>
        <w:ind w:left="180" w:hanging="180"/>
        <w:rPr>
          <w:rFonts w:cstheme="minorHAnsi"/>
          <w:sz w:val="20"/>
          <w:szCs w:val="20"/>
        </w:rPr>
      </w:pPr>
      <w:r w:rsidRPr="00F5003D">
        <w:rPr>
          <w:rFonts w:cstheme="minorHAnsi"/>
          <w:color w:val="000000"/>
          <w:sz w:val="20"/>
          <w:szCs w:val="20"/>
          <w:vertAlign w:val="superscript"/>
        </w:rPr>
        <w:t>4</w:t>
      </w:r>
      <w:r w:rsidRPr="00F5003D">
        <w:rPr>
          <w:rFonts w:cstheme="minorHAnsi"/>
          <w:sz w:val="20"/>
          <w:szCs w:val="20"/>
        </w:rPr>
        <w:t>Currently there is no Part D MTM 2013-2019 data for cancer cases added in the LINK2022 (e.g., new cases diagnosed in 2018-2019); these data will be added as soon as possible.</w:t>
      </w:r>
    </w:p>
    <w:p w14:paraId="3EF3FCD1" w14:textId="77777777" w:rsidR="00ED45C2" w:rsidRPr="00F5003D" w:rsidRDefault="00ED45C2" w:rsidP="00ED45C2">
      <w:pPr>
        <w:spacing w:after="0" w:line="240" w:lineRule="auto"/>
        <w:ind w:left="180" w:hanging="180"/>
        <w:rPr>
          <w:rFonts w:cstheme="minorHAnsi"/>
          <w:sz w:val="20"/>
          <w:szCs w:val="20"/>
        </w:rPr>
      </w:pPr>
      <w:r w:rsidRPr="00F5003D">
        <w:rPr>
          <w:rFonts w:cstheme="minorHAnsi"/>
          <w:sz w:val="20"/>
          <w:szCs w:val="20"/>
          <w:vertAlign w:val="superscript"/>
        </w:rPr>
        <w:t>5</w:t>
      </w:r>
      <w:r w:rsidRPr="00F5003D">
        <w:rPr>
          <w:rFonts w:cstheme="minorHAnsi"/>
          <w:sz w:val="20"/>
          <w:szCs w:val="20"/>
        </w:rPr>
        <w:t>Persons added in LINK2022 (e.g., data made available in late 2022) will only have MDS and OASIS data from 2010+</w:t>
      </w:r>
    </w:p>
    <w:p w14:paraId="3136C6C0" w14:textId="404C9E43" w:rsidR="00ED45C2" w:rsidRPr="00F5003D" w:rsidRDefault="00ED45C2" w:rsidP="00ED45C2">
      <w:pPr>
        <w:spacing w:after="0" w:line="240" w:lineRule="auto"/>
        <w:ind w:left="180" w:hanging="180"/>
        <w:rPr>
          <w:rFonts w:cstheme="minorHAnsi"/>
          <w:sz w:val="20"/>
          <w:szCs w:val="20"/>
        </w:rPr>
      </w:pPr>
      <w:r w:rsidRPr="00F5003D">
        <w:rPr>
          <w:rFonts w:cstheme="minorHAnsi"/>
          <w:sz w:val="20"/>
          <w:szCs w:val="20"/>
          <w:vertAlign w:val="superscript"/>
        </w:rPr>
        <w:t>6</w:t>
      </w:r>
      <w:r w:rsidRPr="00F5003D">
        <w:rPr>
          <w:rFonts w:cstheme="minorHAnsi"/>
          <w:sz w:val="20"/>
          <w:szCs w:val="20"/>
        </w:rPr>
        <w:t xml:space="preserve">Limited to persons who were 66+ years old at malignant cancer diagnosis in 2000+ and were continuously enrolled in fee-for-service Parts A and B from 12 months prior to cancer diagnosis through at least one month post diagnosis and/or persons continuously enrolled in Part D from 4 months prior to cancer diagnosis through at least one month post diagnosis. Note: persons diagnosed at autopsy or death certificate were excluded, as are persons who died during the month of diagnosis. For ‘Currently have’ and ‘Years requested’ list diagnosis years 2000+ of interest. </w:t>
      </w:r>
    </w:p>
    <w:p w14:paraId="70E5BF53" w14:textId="2BEC3622" w:rsidR="00720890" w:rsidRPr="00F5003D" w:rsidRDefault="00ED45C2" w:rsidP="00ED45C2">
      <w:pPr>
        <w:spacing w:after="0" w:line="240" w:lineRule="auto"/>
        <w:ind w:left="180" w:hanging="180"/>
        <w:rPr>
          <w:rFonts w:cstheme="minorHAnsi"/>
          <w:sz w:val="20"/>
          <w:szCs w:val="20"/>
        </w:rPr>
      </w:pPr>
      <w:r w:rsidRPr="00F5003D">
        <w:rPr>
          <w:rFonts w:cstheme="minorHAnsi"/>
          <w:sz w:val="20"/>
          <w:szCs w:val="20"/>
          <w:vertAlign w:val="superscript"/>
        </w:rPr>
        <w:t>7</w:t>
      </w:r>
      <w:r w:rsidRPr="00F5003D">
        <w:rPr>
          <w:rFonts w:cstheme="minorHAnsi"/>
          <w:sz w:val="20"/>
          <w:szCs w:val="20"/>
        </w:rPr>
        <w:t xml:space="preserve">Limited to persons who were found in the SEER-Medicare data </w:t>
      </w:r>
      <w:proofErr w:type="gramStart"/>
      <w:r w:rsidRPr="00F5003D">
        <w:rPr>
          <w:rFonts w:cstheme="minorHAnsi"/>
          <w:sz w:val="20"/>
          <w:szCs w:val="20"/>
        </w:rPr>
        <w:t>and also</w:t>
      </w:r>
      <w:proofErr w:type="gramEnd"/>
      <w:r w:rsidRPr="00F5003D">
        <w:rPr>
          <w:rFonts w:cstheme="minorHAnsi"/>
          <w:sz w:val="20"/>
          <w:szCs w:val="20"/>
        </w:rPr>
        <w:t xml:space="preserve"> in the Department of Housing and Urban Development housing assistance data. </w:t>
      </w:r>
    </w:p>
    <w:sectPr w:rsidR="00720890" w:rsidRPr="00F5003D" w:rsidSect="00C10B18">
      <w:footerReference w:type="default" r:id="rId7"/>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F5F5" w14:textId="77777777" w:rsidR="00636B01" w:rsidRDefault="00636B01" w:rsidP="00092A5D">
      <w:pPr>
        <w:spacing w:after="0" w:line="240" w:lineRule="auto"/>
      </w:pPr>
      <w:r>
        <w:separator/>
      </w:r>
    </w:p>
  </w:endnote>
  <w:endnote w:type="continuationSeparator" w:id="0">
    <w:p w14:paraId="5AC0543B" w14:textId="77777777" w:rsidR="00636B01" w:rsidRDefault="00636B01" w:rsidP="0009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98D" w14:textId="482536AB" w:rsidR="00C10B18" w:rsidRDefault="00C10B18">
    <w:pPr>
      <w:pStyle w:val="Footer"/>
      <w:jc w:val="right"/>
    </w:pPr>
    <w:r>
      <w:t xml:space="preserve">Revised </w:t>
    </w:r>
    <w:sdt>
      <w:sdtPr>
        <w:id w:val="-686207976"/>
        <w:docPartObj>
          <w:docPartGallery w:val="Page Numbers (Bottom of Page)"/>
          <w:docPartUnique/>
        </w:docPartObj>
      </w:sdtPr>
      <w:sdtEndPr>
        <w:rPr>
          <w:noProof/>
        </w:rPr>
      </w:sdtEndPr>
      <w:sdtContent>
        <w:r w:rsidR="000053F9">
          <w:t>03/26</w:t>
        </w:r>
        <w:r w:rsidR="0049138C">
          <w:t>/202</w:t>
        </w:r>
        <w:r w:rsidR="00431B16">
          <w:t>4</w:t>
        </w:r>
      </w:sdtContent>
    </w:sdt>
  </w:p>
  <w:p w14:paraId="3D3C3E49" w14:textId="77777777" w:rsidR="00092A5D" w:rsidRDefault="0009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D5EA" w14:textId="77777777" w:rsidR="00636B01" w:rsidRDefault="00636B01" w:rsidP="00092A5D">
      <w:pPr>
        <w:spacing w:after="0" w:line="240" w:lineRule="auto"/>
      </w:pPr>
      <w:r>
        <w:separator/>
      </w:r>
    </w:p>
  </w:footnote>
  <w:footnote w:type="continuationSeparator" w:id="0">
    <w:p w14:paraId="1EA546C3" w14:textId="77777777" w:rsidR="00636B01" w:rsidRDefault="00636B01" w:rsidP="0009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789"/>
    <w:multiLevelType w:val="hybridMultilevel"/>
    <w:tmpl w:val="7BC6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337C"/>
    <w:multiLevelType w:val="hybridMultilevel"/>
    <w:tmpl w:val="CF7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E1452"/>
    <w:multiLevelType w:val="hybridMultilevel"/>
    <w:tmpl w:val="6010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D2B45"/>
    <w:multiLevelType w:val="hybridMultilevel"/>
    <w:tmpl w:val="3E24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750667">
    <w:abstractNumId w:val="2"/>
  </w:num>
  <w:num w:numId="2" w16cid:durableId="925302996">
    <w:abstractNumId w:val="0"/>
  </w:num>
  <w:num w:numId="3" w16cid:durableId="544609320">
    <w:abstractNumId w:val="1"/>
  </w:num>
  <w:num w:numId="4" w16cid:durableId="1385985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3B"/>
    <w:rsid w:val="000053F9"/>
    <w:rsid w:val="00092A5D"/>
    <w:rsid w:val="000A0F3B"/>
    <w:rsid w:val="00213CB9"/>
    <w:rsid w:val="00335B3F"/>
    <w:rsid w:val="003E5E85"/>
    <w:rsid w:val="00431B16"/>
    <w:rsid w:val="00455957"/>
    <w:rsid w:val="0049138C"/>
    <w:rsid w:val="00505B4E"/>
    <w:rsid w:val="00527942"/>
    <w:rsid w:val="00532105"/>
    <w:rsid w:val="005913BC"/>
    <w:rsid w:val="005D3742"/>
    <w:rsid w:val="00636B01"/>
    <w:rsid w:val="006566AC"/>
    <w:rsid w:val="006E41C3"/>
    <w:rsid w:val="0070186A"/>
    <w:rsid w:val="00701BB0"/>
    <w:rsid w:val="00720890"/>
    <w:rsid w:val="008A4BAE"/>
    <w:rsid w:val="00944D54"/>
    <w:rsid w:val="009F58BA"/>
    <w:rsid w:val="00AC6035"/>
    <w:rsid w:val="00C10B18"/>
    <w:rsid w:val="00C348A2"/>
    <w:rsid w:val="00CC6671"/>
    <w:rsid w:val="00CF050E"/>
    <w:rsid w:val="00D17346"/>
    <w:rsid w:val="00EB6642"/>
    <w:rsid w:val="00ED45C2"/>
    <w:rsid w:val="00F11199"/>
    <w:rsid w:val="00F5003D"/>
    <w:rsid w:val="00F6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7348"/>
  <w15:chartTrackingRefBased/>
  <w15:docId w15:val="{8219D229-0B05-4134-9556-CA961BEC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6A"/>
    <w:pPr>
      <w:ind w:left="720"/>
      <w:contextualSpacing/>
    </w:pPr>
  </w:style>
  <w:style w:type="paragraph" w:styleId="Header">
    <w:name w:val="header"/>
    <w:basedOn w:val="Normal"/>
    <w:link w:val="HeaderChar"/>
    <w:uiPriority w:val="99"/>
    <w:unhideWhenUsed/>
    <w:rsid w:val="0009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5D"/>
  </w:style>
  <w:style w:type="paragraph" w:styleId="Footer">
    <w:name w:val="footer"/>
    <w:basedOn w:val="Normal"/>
    <w:link w:val="FooterChar"/>
    <w:uiPriority w:val="99"/>
    <w:unhideWhenUsed/>
    <w:rsid w:val="0009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3145">
      <w:bodyDiv w:val="1"/>
      <w:marLeft w:val="0"/>
      <w:marRight w:val="0"/>
      <w:marTop w:val="0"/>
      <w:marBottom w:val="0"/>
      <w:divBdr>
        <w:top w:val="none" w:sz="0" w:space="0" w:color="auto"/>
        <w:left w:val="none" w:sz="0" w:space="0" w:color="auto"/>
        <w:bottom w:val="none" w:sz="0" w:space="0" w:color="auto"/>
        <w:right w:val="none" w:sz="0" w:space="0" w:color="auto"/>
      </w:divBdr>
    </w:div>
    <w:div w:id="605969898">
      <w:bodyDiv w:val="1"/>
      <w:marLeft w:val="0"/>
      <w:marRight w:val="0"/>
      <w:marTop w:val="0"/>
      <w:marBottom w:val="0"/>
      <w:divBdr>
        <w:top w:val="none" w:sz="0" w:space="0" w:color="auto"/>
        <w:left w:val="none" w:sz="0" w:space="0" w:color="auto"/>
        <w:bottom w:val="none" w:sz="0" w:space="0" w:color="auto"/>
        <w:right w:val="none" w:sz="0" w:space="0" w:color="auto"/>
      </w:divBdr>
    </w:div>
    <w:div w:id="863784169">
      <w:bodyDiv w:val="1"/>
      <w:marLeft w:val="0"/>
      <w:marRight w:val="0"/>
      <w:marTop w:val="0"/>
      <w:marBottom w:val="0"/>
      <w:divBdr>
        <w:top w:val="none" w:sz="0" w:space="0" w:color="auto"/>
        <w:left w:val="none" w:sz="0" w:space="0" w:color="auto"/>
        <w:bottom w:val="none" w:sz="0" w:space="0" w:color="auto"/>
        <w:right w:val="none" w:sz="0" w:space="0" w:color="auto"/>
      </w:divBdr>
    </w:div>
    <w:div w:id="971326321">
      <w:bodyDiv w:val="1"/>
      <w:marLeft w:val="0"/>
      <w:marRight w:val="0"/>
      <w:marTop w:val="0"/>
      <w:marBottom w:val="0"/>
      <w:divBdr>
        <w:top w:val="none" w:sz="0" w:space="0" w:color="auto"/>
        <w:left w:val="none" w:sz="0" w:space="0" w:color="auto"/>
        <w:bottom w:val="none" w:sz="0" w:space="0" w:color="auto"/>
        <w:right w:val="none" w:sz="0" w:space="0" w:color="auto"/>
      </w:divBdr>
    </w:div>
    <w:div w:id="1546916239">
      <w:bodyDiv w:val="1"/>
      <w:marLeft w:val="0"/>
      <w:marRight w:val="0"/>
      <w:marTop w:val="0"/>
      <w:marBottom w:val="0"/>
      <w:divBdr>
        <w:top w:val="none" w:sz="0" w:space="0" w:color="auto"/>
        <w:left w:val="none" w:sz="0" w:space="0" w:color="auto"/>
        <w:bottom w:val="none" w:sz="0" w:space="0" w:color="auto"/>
        <w:right w:val="none" w:sz="0" w:space="0" w:color="auto"/>
      </w:divBdr>
    </w:div>
    <w:div w:id="1591312110">
      <w:bodyDiv w:val="1"/>
      <w:marLeft w:val="0"/>
      <w:marRight w:val="0"/>
      <w:marTop w:val="0"/>
      <w:marBottom w:val="0"/>
      <w:divBdr>
        <w:top w:val="none" w:sz="0" w:space="0" w:color="auto"/>
        <w:left w:val="none" w:sz="0" w:space="0" w:color="auto"/>
        <w:bottom w:val="none" w:sz="0" w:space="0" w:color="auto"/>
        <w:right w:val="none" w:sz="0" w:space="0" w:color="auto"/>
      </w:divBdr>
    </w:div>
    <w:div w:id="1691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 Change Request form</vt:lpstr>
    </vt:vector>
  </TitlesOfParts>
  <Company>National Cancer Institute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 Change Request form</dc:title>
  <dc:subject/>
  <dc:creator>Yanisko, Elaine (IMS)</dc:creator>
  <cp:keywords/>
  <dc:description/>
  <cp:lastModifiedBy>Ferreira, Jennifer (IMS)</cp:lastModifiedBy>
  <cp:revision>5</cp:revision>
  <dcterms:created xsi:type="dcterms:W3CDTF">2023-11-15T15:54:00Z</dcterms:created>
  <dcterms:modified xsi:type="dcterms:W3CDTF">2024-03-26T17:51:00Z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1c2075-f2ee-41ae-8029-486c3fee84e8_Enabled">
    <vt:lpwstr>true</vt:lpwstr>
  </property>
  <property fmtid="{D5CDD505-2E9C-101B-9397-08002B2CF9AE}" pid="3" name="MSIP_Label_ad1c2075-f2ee-41ae-8029-486c3fee84e8_SetDate">
    <vt:lpwstr>2024-02-28T14:43:32Z</vt:lpwstr>
  </property>
  <property fmtid="{D5CDD505-2E9C-101B-9397-08002B2CF9AE}" pid="4" name="MSIP_Label_ad1c2075-f2ee-41ae-8029-486c3fee84e8_Method">
    <vt:lpwstr>Standard</vt:lpwstr>
  </property>
  <property fmtid="{D5CDD505-2E9C-101B-9397-08002B2CF9AE}" pid="5" name="MSIP_Label_ad1c2075-f2ee-41ae-8029-486c3fee84e8_Name">
    <vt:lpwstr>Internal</vt:lpwstr>
  </property>
  <property fmtid="{D5CDD505-2E9C-101B-9397-08002B2CF9AE}" pid="6" name="MSIP_Label_ad1c2075-f2ee-41ae-8029-486c3fee84e8_SiteId">
    <vt:lpwstr>132f6d73-87bb-49ae-a226-ee23f9ef7518</vt:lpwstr>
  </property>
  <property fmtid="{D5CDD505-2E9C-101B-9397-08002B2CF9AE}" pid="7" name="MSIP_Label_ad1c2075-f2ee-41ae-8029-486c3fee84e8_ActionId">
    <vt:lpwstr>bc39c018-9836-4576-adc7-e8a87c550b2e</vt:lpwstr>
  </property>
  <property fmtid="{D5CDD505-2E9C-101B-9397-08002B2CF9AE}" pid="8" name="MSIP_Label_ad1c2075-f2ee-41ae-8029-486c3fee84e8_ContentBits">
    <vt:lpwstr>0</vt:lpwstr>
  </property>
</Properties>
</file>